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22B0F">
      <w:pPr>
        <w:ind w:left="958" w:leftChars="456" w:firstLine="8240" w:firstLineChars="2575"/>
        <w:rPr>
          <w:rFonts w:ascii="黑体" w:eastAsia="黑体"/>
          <w:color w:val="000000"/>
          <w:sz w:val="32"/>
        </w:rPr>
      </w:pPr>
      <w:bookmarkStart w:id="0" w:name="_GoBack"/>
      <w:bookmarkEnd w:id="0"/>
    </w:p>
    <w:p w14:paraId="56C47F6A">
      <w:pPr>
        <w:jc w:val="center"/>
        <w:rPr>
          <w:rFonts w:ascii="黑体" w:eastAsia="黑体"/>
          <w:color w:val="000000"/>
          <w:spacing w:val="100"/>
          <w:sz w:val="10"/>
        </w:rPr>
      </w:pPr>
    </w:p>
    <w:p w14:paraId="39DD76D4">
      <w:pPr>
        <w:rPr>
          <w:rFonts w:ascii="黑体" w:eastAsia="黑体"/>
          <w:sz w:val="32"/>
        </w:rPr>
      </w:pPr>
    </w:p>
    <w:p w14:paraId="566947CB">
      <w:pPr>
        <w:jc w:val="center"/>
        <w:rPr>
          <w:rFonts w:ascii="黑体" w:eastAsia="黑体"/>
          <w:spacing w:val="100"/>
          <w:sz w:val="72"/>
        </w:rPr>
      </w:pPr>
      <w:r>
        <w:rPr>
          <w:rFonts w:hint="eastAsia" w:ascii="黑体" w:eastAsia="黑体"/>
          <w:spacing w:val="100"/>
          <w:sz w:val="72"/>
        </w:rPr>
        <w:t>工厂检查调查表</w:t>
      </w:r>
    </w:p>
    <w:p w14:paraId="2AB76901">
      <w:pPr>
        <w:jc w:val="center"/>
        <w:rPr>
          <w:rFonts w:ascii="楷体_GB2312" w:eastAsia="楷体_GB2312"/>
          <w:sz w:val="28"/>
        </w:rPr>
      </w:pPr>
    </w:p>
    <w:p w14:paraId="03BEE05F">
      <w:pPr>
        <w:rPr>
          <w:rFonts w:ascii="楷体_GB2312" w:eastAsia="楷体_GB2312"/>
          <w:sz w:val="28"/>
        </w:rPr>
      </w:pPr>
    </w:p>
    <w:p w14:paraId="562DD065">
      <w:pPr>
        <w:rPr>
          <w:dstrike/>
          <w:sz w:val="24"/>
        </w:rPr>
      </w:pPr>
      <w:r>
        <w:rPr>
          <w:rFonts w:hint="eastAsia" w:ascii="楷体_GB2312" w:eastAsia="楷体_GB2312"/>
          <w:sz w:val="28"/>
        </w:rPr>
        <w:t xml:space="preserve">申请人名称：                                 </w:t>
      </w:r>
    </w:p>
    <w:p w14:paraId="56140069">
      <w:pPr>
        <w:rPr>
          <w:rFonts w:ascii="宋体"/>
          <w:dstrike/>
          <w:sz w:val="28"/>
        </w:rPr>
      </w:pPr>
    </w:p>
    <w:p w14:paraId="13A00506">
      <w:pPr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制造商名称：</w:t>
      </w:r>
    </w:p>
    <w:p w14:paraId="12DB08D7">
      <w:pPr>
        <w:rPr>
          <w:dstrike/>
          <w:sz w:val="24"/>
        </w:rPr>
      </w:pPr>
    </w:p>
    <w:p w14:paraId="4F0B1612">
      <w:pPr>
        <w:rPr>
          <w:rFonts w:ascii="宋体"/>
          <w:dstrike/>
          <w:sz w:val="28"/>
        </w:rPr>
      </w:pPr>
    </w:p>
    <w:p w14:paraId="7BEED34D">
      <w:pPr>
        <w:rPr>
          <w:rFonts w:ascii="楷体_GB2312" w:eastAsia="楷体_GB2312"/>
          <w:dstrike/>
          <w:sz w:val="28"/>
        </w:rPr>
      </w:pPr>
      <w:r>
        <w:rPr>
          <w:rFonts w:hint="eastAsia" w:ascii="楷体_GB2312" w:eastAsia="楷体_GB2312"/>
          <w:sz w:val="28"/>
        </w:rPr>
        <w:t>生产厂名称：</w:t>
      </w:r>
    </w:p>
    <w:p w14:paraId="1CAD510E">
      <w:pPr>
        <w:rPr>
          <w:rFonts w:ascii="楷体_GB2312" w:eastAsia="楷体_GB2312"/>
          <w:sz w:val="28"/>
        </w:rPr>
      </w:pPr>
    </w:p>
    <w:p w14:paraId="4FCBF8D0">
      <w:pPr>
        <w:rPr>
          <w:sz w:val="24"/>
        </w:rPr>
      </w:pPr>
    </w:p>
    <w:p w14:paraId="1647A2B9">
      <w:pPr>
        <w:rPr>
          <w:sz w:val="24"/>
        </w:rPr>
      </w:pPr>
    </w:p>
    <w:p w14:paraId="0F8A2A3E">
      <w:pPr>
        <w:rPr>
          <w:sz w:val="24"/>
        </w:rPr>
      </w:pPr>
    </w:p>
    <w:p w14:paraId="5C7E845F">
      <w:pPr>
        <w:rPr>
          <w:sz w:val="24"/>
        </w:rPr>
      </w:pPr>
    </w:p>
    <w:p w14:paraId="388C2715">
      <w:pPr>
        <w:rPr>
          <w:sz w:val="24"/>
        </w:rPr>
      </w:pPr>
    </w:p>
    <w:p w14:paraId="31A8ABA9">
      <w:pPr>
        <w:rPr>
          <w:sz w:val="24"/>
        </w:rPr>
      </w:pPr>
    </w:p>
    <w:p w14:paraId="2E23D247">
      <w:pPr>
        <w:rPr>
          <w:sz w:val="24"/>
        </w:rPr>
      </w:pPr>
    </w:p>
    <w:p w14:paraId="44CADEE8">
      <w:pPr>
        <w:rPr>
          <w:sz w:val="24"/>
        </w:rPr>
      </w:pPr>
    </w:p>
    <w:p w14:paraId="38DC2394">
      <w:pPr>
        <w:rPr>
          <w:sz w:val="24"/>
        </w:rPr>
      </w:pPr>
    </w:p>
    <w:p w14:paraId="4CE82F97">
      <w:pPr>
        <w:rPr>
          <w:sz w:val="24"/>
        </w:rPr>
      </w:pPr>
    </w:p>
    <w:p w14:paraId="2CF31DD5">
      <w:pPr>
        <w:jc w:val="center"/>
        <w:rPr>
          <w:rFonts w:ascii="仿宋_GB2312" w:eastAsia="仿宋_GB2312"/>
          <w:color w:val="000000"/>
          <w:sz w:val="44"/>
          <w:szCs w:val="44"/>
        </w:rPr>
      </w:pPr>
      <w:r>
        <w:rPr>
          <w:rFonts w:hint="eastAsia" w:ascii="仿宋_GB2312" w:eastAsia="仿宋_GB2312"/>
          <w:color w:val="000000"/>
          <w:sz w:val="44"/>
          <w:szCs w:val="44"/>
          <w:lang w:eastAsia="zh-CN"/>
        </w:rPr>
        <w:t>青岛市产品质量检验</w:t>
      </w:r>
      <w:r>
        <w:rPr>
          <w:rFonts w:hint="eastAsia" w:ascii="仿宋_GB2312" w:eastAsia="仿宋_GB2312"/>
          <w:color w:val="000000"/>
          <w:sz w:val="44"/>
          <w:szCs w:val="44"/>
        </w:rPr>
        <w:t>研究院</w:t>
      </w:r>
    </w:p>
    <w:p w14:paraId="47D0CE90">
      <w:pPr>
        <w:jc w:val="center"/>
        <w:rPr>
          <w:rFonts w:ascii="仿宋_GB2312" w:eastAsia="仿宋_GB2312"/>
          <w:color w:val="000000"/>
        </w:rPr>
      </w:pPr>
    </w:p>
    <w:p w14:paraId="1106F530">
      <w:pPr>
        <w:rPr>
          <w:sz w:val="24"/>
        </w:rPr>
      </w:pPr>
    </w:p>
    <w:p w14:paraId="397E995D">
      <w:pPr>
        <w:spacing w:line="280" w:lineRule="exact"/>
        <w:rPr>
          <w:color w:val="000000"/>
        </w:rPr>
      </w:pPr>
    </w:p>
    <w:p w14:paraId="00172F01">
      <w:pPr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 w14:paraId="069ED2CF">
      <w:pPr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工厂检查调查表</w:t>
      </w:r>
    </w:p>
    <w:tbl>
      <w:tblPr>
        <w:tblStyle w:val="1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3360"/>
        <w:gridCol w:w="3360"/>
      </w:tblGrid>
      <w:tr w14:paraId="1EF4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405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6508078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生产厂注册名称：</w:t>
            </w:r>
          </w:p>
        </w:tc>
        <w:tc>
          <w:tcPr>
            <w:tcW w:w="336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7B31711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工厂编号：</w:t>
            </w:r>
          </w:p>
        </w:tc>
      </w:tr>
      <w:tr w14:paraId="76629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405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3DA72E0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地址：</w:t>
            </w:r>
          </w:p>
        </w:tc>
        <w:tc>
          <w:tcPr>
            <w:tcW w:w="33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07233D9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邮编：</w:t>
            </w:r>
          </w:p>
        </w:tc>
      </w:tr>
      <w:tr w14:paraId="4D3E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9765" w:type="dxa"/>
            <w:gridSpan w:val="3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</w:tcPr>
          <w:p w14:paraId="13092BE1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注</w:t>
            </w: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：</w:t>
            </w:r>
            <w:r>
              <w:rPr>
                <w:rFonts w:hint="eastAsia"/>
                <w:sz w:val="18"/>
                <w:szCs w:val="18"/>
              </w:rPr>
              <w:t>工厂地址按实际填写，可以与注册地址不同。工厂地址应是进行最终装配、实施检验（如例行检验、确认检验、出厂检验）、包装、加贴产品铭牌和认证标志的场所；当产品的上述工序不能在一个场所完成时，应选择一个至少包括例行检验或出厂检验、加贴产品铭牌和认证标志环节在内的比较完整的场所填写，并注明其余场所的地理位置</w:t>
            </w:r>
          </w:p>
        </w:tc>
      </w:tr>
      <w:tr w14:paraId="0C4D7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304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8841B02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质量负责人：</w:t>
            </w:r>
          </w:p>
        </w:tc>
        <w:tc>
          <w:tcPr>
            <w:tcW w:w="33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B4C635C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部门：</w:t>
            </w:r>
          </w:p>
        </w:tc>
        <w:tc>
          <w:tcPr>
            <w:tcW w:w="33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1DB7C4E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职务：</w:t>
            </w:r>
          </w:p>
        </w:tc>
      </w:tr>
      <w:tr w14:paraId="61F5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304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E2C2B94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座机</w:t>
            </w:r>
            <w:r>
              <w:rPr>
                <w:rFonts w:asciiTheme="minorEastAsia" w:hAnsiTheme="minorEastAsia" w:eastAsiaTheme="minorEastAsia"/>
                <w:sz w:val="22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手机：</w:t>
            </w:r>
          </w:p>
        </w:tc>
        <w:tc>
          <w:tcPr>
            <w:tcW w:w="33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4DF0D41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邮箱：</w:t>
            </w:r>
          </w:p>
        </w:tc>
        <w:tc>
          <w:tcPr>
            <w:tcW w:w="33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CC1963F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传真：</w:t>
            </w:r>
          </w:p>
        </w:tc>
      </w:tr>
    </w:tbl>
    <w:p w14:paraId="79D2276B">
      <w:pPr>
        <w:rPr>
          <w:rFonts w:asciiTheme="minorEastAsia" w:hAnsiTheme="minorEastAsia" w:eastAsiaTheme="minorEastAsia"/>
          <w:sz w:val="22"/>
          <w:szCs w:val="21"/>
        </w:rPr>
      </w:pPr>
    </w:p>
    <w:tbl>
      <w:tblPr>
        <w:tblStyle w:val="1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3360"/>
        <w:gridCol w:w="3360"/>
      </w:tblGrid>
      <w:tr w14:paraId="5BD3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765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7C265DA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申请人注册名称：</w:t>
            </w:r>
          </w:p>
        </w:tc>
      </w:tr>
      <w:tr w14:paraId="7282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405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2DB10B8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地址：</w:t>
            </w:r>
          </w:p>
        </w:tc>
        <w:tc>
          <w:tcPr>
            <w:tcW w:w="33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B0494C5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邮编：</w:t>
            </w:r>
          </w:p>
        </w:tc>
      </w:tr>
      <w:tr w14:paraId="4DF1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04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64AB5DB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认证联系人：</w:t>
            </w:r>
          </w:p>
        </w:tc>
        <w:tc>
          <w:tcPr>
            <w:tcW w:w="33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05F2441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部门：</w:t>
            </w:r>
          </w:p>
        </w:tc>
        <w:tc>
          <w:tcPr>
            <w:tcW w:w="33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121F721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职务：</w:t>
            </w:r>
          </w:p>
        </w:tc>
      </w:tr>
      <w:tr w14:paraId="62D40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04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0BD0D4D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座机</w:t>
            </w:r>
            <w:r>
              <w:rPr>
                <w:rFonts w:asciiTheme="minorEastAsia" w:hAnsiTheme="minorEastAsia" w:eastAsiaTheme="minorEastAsia"/>
                <w:sz w:val="22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手机：</w:t>
            </w:r>
          </w:p>
        </w:tc>
        <w:tc>
          <w:tcPr>
            <w:tcW w:w="33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E22D815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邮箱：</w:t>
            </w:r>
          </w:p>
        </w:tc>
        <w:tc>
          <w:tcPr>
            <w:tcW w:w="33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67461E7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传真：</w:t>
            </w:r>
          </w:p>
        </w:tc>
      </w:tr>
    </w:tbl>
    <w:p w14:paraId="406467D8">
      <w:pPr>
        <w:jc w:val="left"/>
        <w:rPr>
          <w:rFonts w:asciiTheme="minorEastAsia" w:hAnsiTheme="minorEastAsia" w:eastAsiaTheme="minorEastAsia"/>
          <w:sz w:val="22"/>
          <w:szCs w:val="21"/>
        </w:rPr>
      </w:pPr>
    </w:p>
    <w:tbl>
      <w:tblPr>
        <w:tblStyle w:val="1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3360"/>
        <w:gridCol w:w="3360"/>
      </w:tblGrid>
      <w:tr w14:paraId="1EC8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765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4B75527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制造商注册名称：</w:t>
            </w:r>
          </w:p>
        </w:tc>
      </w:tr>
      <w:tr w14:paraId="7EE19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405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4D4029C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地址：</w:t>
            </w:r>
          </w:p>
        </w:tc>
        <w:tc>
          <w:tcPr>
            <w:tcW w:w="33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DBFAD9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邮编：</w:t>
            </w:r>
          </w:p>
        </w:tc>
      </w:tr>
      <w:tr w14:paraId="7805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04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4F67E01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认证联系人：</w:t>
            </w:r>
          </w:p>
        </w:tc>
        <w:tc>
          <w:tcPr>
            <w:tcW w:w="33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EA5931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部门：</w:t>
            </w:r>
          </w:p>
        </w:tc>
        <w:tc>
          <w:tcPr>
            <w:tcW w:w="33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00A8FC3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职务：</w:t>
            </w:r>
          </w:p>
        </w:tc>
      </w:tr>
      <w:tr w14:paraId="3B217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04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8FA1DB8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座机</w:t>
            </w:r>
            <w:r>
              <w:rPr>
                <w:rFonts w:asciiTheme="minorEastAsia" w:hAnsiTheme="minorEastAsia" w:eastAsiaTheme="minorEastAsia"/>
                <w:sz w:val="22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手机：</w:t>
            </w:r>
          </w:p>
        </w:tc>
        <w:tc>
          <w:tcPr>
            <w:tcW w:w="33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6B8AF34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邮箱：</w:t>
            </w:r>
          </w:p>
        </w:tc>
        <w:tc>
          <w:tcPr>
            <w:tcW w:w="33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3869F62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传真：</w:t>
            </w:r>
          </w:p>
        </w:tc>
      </w:tr>
    </w:tbl>
    <w:p w14:paraId="33CA0AE6">
      <w:pPr>
        <w:jc w:val="left"/>
        <w:rPr>
          <w:rFonts w:asciiTheme="minorEastAsia" w:hAnsiTheme="minorEastAsia" w:eastAsiaTheme="minorEastAsia"/>
          <w:sz w:val="22"/>
          <w:szCs w:val="21"/>
        </w:rPr>
      </w:pPr>
    </w:p>
    <w:tbl>
      <w:tblPr>
        <w:tblStyle w:val="1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1969"/>
        <w:gridCol w:w="472"/>
        <w:gridCol w:w="1214"/>
        <w:gridCol w:w="1227"/>
        <w:gridCol w:w="2442"/>
      </w:tblGrid>
      <w:tr w14:paraId="4683D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41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16D00D6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申请认证产品生产线数：</w:t>
            </w:r>
          </w:p>
        </w:tc>
        <w:tc>
          <w:tcPr>
            <w:tcW w:w="5355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3B4B325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申请认证产品生产能力：单位</w:t>
            </w:r>
            <w:r>
              <w:rPr>
                <w:rFonts w:asciiTheme="minorEastAsia" w:hAnsiTheme="minorEastAsia" w:eastAsiaTheme="minorEastAsia"/>
                <w:sz w:val="22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年</w:t>
            </w:r>
          </w:p>
        </w:tc>
      </w:tr>
      <w:tr w14:paraId="3449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CFA30F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生产厂员工总数：</w:t>
            </w:r>
          </w:p>
        </w:tc>
      </w:tr>
      <w:tr w14:paraId="127AC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DBBA834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与申请认证产品设计、加工、装配、管理等活动有关的员工数：</w:t>
            </w:r>
          </w:p>
        </w:tc>
      </w:tr>
      <w:tr w14:paraId="20DBF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6954C93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认证产品的生产形式：</w:t>
            </w:r>
            <w:r>
              <w:rPr>
                <w:rFonts w:asciiTheme="minorEastAsia" w:hAnsiTheme="minorEastAsia" w:eastAsiaTheme="minorEastAsia"/>
                <w:sz w:val="22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 xml:space="preserve">连续生产 </w:t>
            </w:r>
            <w:r>
              <w:rPr>
                <w:rFonts w:asciiTheme="minorEastAsia" w:hAnsiTheme="minorEastAsia" w:eastAsiaTheme="minorEastAsia"/>
                <w:sz w:val="22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 xml:space="preserve">季节性生产 </w:t>
            </w:r>
            <w:r>
              <w:rPr>
                <w:rFonts w:asciiTheme="minorEastAsia" w:hAnsiTheme="minorEastAsia" w:eastAsiaTheme="minorEastAsia"/>
                <w:sz w:val="22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批次生产</w:t>
            </w:r>
          </w:p>
        </w:tc>
      </w:tr>
      <w:tr w14:paraId="1BDA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</w:trPr>
        <w:tc>
          <w:tcPr>
            <w:tcW w:w="9765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1C12AB10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申请认证产品生产历史：（适用时）</w:t>
            </w:r>
          </w:p>
        </w:tc>
      </w:tr>
      <w:tr w14:paraId="15049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atLeast"/>
        </w:trPr>
        <w:tc>
          <w:tcPr>
            <w:tcW w:w="9765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3FD2B904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生产厂简介：（适用时）</w:t>
            </w:r>
          </w:p>
        </w:tc>
      </w:tr>
      <w:tr w14:paraId="7B25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88C15CD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是否通过相关认证：</w:t>
            </w:r>
            <w:r>
              <w:rPr>
                <w:rFonts w:asciiTheme="minorEastAsia" w:hAnsiTheme="minorEastAsia" w:eastAsiaTheme="minorEastAsia"/>
                <w:sz w:val="22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质量体系认证</w:t>
            </w:r>
            <w:r>
              <w:rPr>
                <w:rFonts w:asciiTheme="minorEastAsia" w:hAnsiTheme="minorEastAsia" w:eastAsiaTheme="minorEastAsia"/>
                <w:sz w:val="22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产品认证</w:t>
            </w:r>
            <w:r>
              <w:rPr>
                <w:rFonts w:asciiTheme="minorEastAsia" w:hAnsiTheme="minorEastAsia" w:eastAsiaTheme="minorEastAsia"/>
                <w:sz w:val="22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服务认证</w:t>
            </w:r>
          </w:p>
          <w:p w14:paraId="7CD88315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1"/>
              </w:rPr>
              <w:t>如勾选，请提供证书复印件作为附件；产品认证包括认证产品已获得其他机构颁发的认证证书，及关键零部件和原材料通过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1"/>
              </w:rPr>
              <w:t>CCC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1"/>
              </w:rPr>
              <w:t>认证和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1"/>
              </w:rPr>
              <w:t>或相关认证</w:t>
            </w: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）</w:t>
            </w:r>
          </w:p>
        </w:tc>
      </w:tr>
      <w:tr w14:paraId="00BC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24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3A8BF79C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证书名称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66B22BE5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发证机构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715B7CC3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证书编号</w:t>
            </w:r>
          </w:p>
        </w:tc>
        <w:tc>
          <w:tcPr>
            <w:tcW w:w="24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7D412026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获证时间</w:t>
            </w:r>
          </w:p>
        </w:tc>
      </w:tr>
      <w:tr w14:paraId="5536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4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4147EC7C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3875C478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06020AF7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0F813814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  <w:tr w14:paraId="3A69B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4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6920CAF3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3C25414C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041B7130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55AF25CE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  <w:tr w14:paraId="20D7D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4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2BF864F0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2CF3154B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0E110C61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1C5756D0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  <w:tr w14:paraId="511E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096" w:type="dxa"/>
            <w:gridSpan w:val="4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0B14E08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最近一次质量体系认证审核的日期：</w:t>
            </w:r>
          </w:p>
        </w:tc>
        <w:tc>
          <w:tcPr>
            <w:tcW w:w="3669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7764A5A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结论：</w:t>
            </w:r>
          </w:p>
        </w:tc>
      </w:tr>
    </w:tbl>
    <w:p w14:paraId="17AB9860">
      <w:pPr>
        <w:spacing w:line="280" w:lineRule="exact"/>
        <w:rPr>
          <w:rFonts w:asciiTheme="minorEastAsia" w:hAnsiTheme="minorEastAsia" w:eastAsiaTheme="minorEastAsia"/>
          <w:color w:val="000000"/>
          <w:sz w:val="22"/>
          <w:szCs w:val="21"/>
        </w:rPr>
      </w:pPr>
    </w:p>
    <w:tbl>
      <w:tblPr>
        <w:tblStyle w:val="1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5355"/>
      </w:tblGrid>
      <w:tr w14:paraId="6C33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765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C06C796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期望工厂检查日期：</w:t>
            </w:r>
          </w:p>
        </w:tc>
      </w:tr>
      <w:tr w14:paraId="5966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4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F4C7AB8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生产厂休息日：</w:t>
            </w:r>
          </w:p>
        </w:tc>
        <w:tc>
          <w:tcPr>
            <w:tcW w:w="535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AE70B8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生产厂上下班时间：</w:t>
            </w:r>
          </w:p>
        </w:tc>
      </w:tr>
      <w:tr w14:paraId="77C5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4" w:hRule="atLeast"/>
        </w:trPr>
        <w:tc>
          <w:tcPr>
            <w:tcW w:w="9765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3FC6B99">
            <w:pPr>
              <w:spacing w:line="280" w:lineRule="exact"/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工厂代表签字：</w:t>
            </w:r>
            <w:r>
              <w:rPr>
                <w:rFonts w:asciiTheme="minorEastAsia" w:hAnsiTheme="minorEastAsia" w:eastAsiaTheme="minorEastAsia"/>
                <w:sz w:val="22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sz w:val="22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sz w:val="22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sz w:val="22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sz w:val="22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sz w:val="22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sz w:val="22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sz w:val="22"/>
                <w:szCs w:val="21"/>
              </w:rPr>
              <w:tab/>
            </w: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日期：</w:t>
            </w:r>
          </w:p>
          <w:p w14:paraId="0E6D61E3">
            <w:pPr>
              <w:spacing w:line="280" w:lineRule="exact"/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（公章）</w:t>
            </w:r>
          </w:p>
          <w:p w14:paraId="2DA6E780">
            <w:pPr>
              <w:spacing w:line="280" w:lineRule="exact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  <w:p w14:paraId="2699FE51">
            <w:pPr>
              <w:spacing w:line="280" w:lineRule="exact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  <w:p w14:paraId="58433E45">
            <w:pPr>
              <w:spacing w:line="280" w:lineRule="exact"/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</w:rPr>
              <w:t>注：本表签字人应核对所填写的信息的准确性负责。</w:t>
            </w:r>
          </w:p>
        </w:tc>
      </w:tr>
    </w:tbl>
    <w:p w14:paraId="56D98C84">
      <w:pPr>
        <w:spacing w:line="360" w:lineRule="auto"/>
        <w:rPr>
          <w:rFonts w:ascii="黑体" w:eastAsia="黑体"/>
          <w:color w:val="000000"/>
          <w:sz w:val="24"/>
        </w:rPr>
      </w:pPr>
    </w:p>
    <w:p w14:paraId="114493DE">
      <w:pPr>
        <w:spacing w:line="360" w:lineRule="auto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请提供以下文件作为本调查表的附件及附表：</w:t>
      </w:r>
    </w:p>
    <w:p w14:paraId="3B600849"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附件1认证证书复印件（如有）</w:t>
      </w:r>
    </w:p>
    <w:p w14:paraId="274E8107"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附件2生产厂的组织架构图、质量手册目录、程序文件目录、检验文件目录</w:t>
      </w:r>
    </w:p>
    <w:p w14:paraId="004F5587"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附件3申请认证产品的工艺流程图</w:t>
      </w:r>
    </w:p>
    <w:p w14:paraId="7AD384F8">
      <w:pPr>
        <w:widowControl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br w:type="page"/>
      </w:r>
    </w:p>
    <w:p w14:paraId="6A99D1FC">
      <w:pPr>
        <w:spacing w:line="360" w:lineRule="auto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 xml:space="preserve">附表1 </w:t>
      </w:r>
    </w:p>
    <w:p w14:paraId="07E1FE04">
      <w:pPr>
        <w:ind w:left="-360" w:right="-694"/>
        <w:jc w:val="center"/>
        <w:rPr>
          <w:rFonts w:hint="eastAsia" w:eastAsia="黑体"/>
          <w:spacing w:val="40"/>
          <w:sz w:val="36"/>
        </w:rPr>
      </w:pPr>
      <w:r>
        <w:rPr>
          <w:rFonts w:hint="eastAsia" w:eastAsia="黑体"/>
          <w:spacing w:val="40"/>
          <w:sz w:val="36"/>
        </w:rPr>
        <w:t>关键生产设备明细表</w:t>
      </w:r>
    </w:p>
    <w:tbl>
      <w:tblPr>
        <w:tblStyle w:val="16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835"/>
        <w:gridCol w:w="2835"/>
        <w:gridCol w:w="1680"/>
        <w:gridCol w:w="761"/>
        <w:gridCol w:w="1155"/>
      </w:tblGrid>
      <w:tr w14:paraId="7B1B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30" w:type="dxa"/>
            <w:tcBorders>
              <w:top w:val="single" w:color="auto" w:sz="8" w:space="0"/>
              <w:left w:val="single" w:color="auto" w:sz="8" w:space="0"/>
            </w:tcBorders>
            <w:shd w:val="clear" w:color="000000" w:fill="FFFFFF"/>
            <w:vAlign w:val="center"/>
          </w:tcPr>
          <w:p w14:paraId="26DCC48E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color="auto" w:sz="8" w:space="0"/>
            </w:tcBorders>
            <w:shd w:val="clear" w:color="000000" w:fill="FFFFFF"/>
            <w:vAlign w:val="center"/>
          </w:tcPr>
          <w:p w14:paraId="0ED01D85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生产设备名称</w:t>
            </w:r>
          </w:p>
        </w:tc>
        <w:tc>
          <w:tcPr>
            <w:tcW w:w="2835" w:type="dxa"/>
            <w:tcBorders>
              <w:top w:val="single" w:color="auto" w:sz="8" w:space="0"/>
            </w:tcBorders>
            <w:shd w:val="clear" w:color="000000" w:fill="FFFFFF"/>
            <w:vAlign w:val="center"/>
          </w:tcPr>
          <w:p w14:paraId="5AAA4533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1680" w:type="dxa"/>
            <w:tcBorders>
              <w:top w:val="single" w:color="auto" w:sz="8" w:space="0"/>
            </w:tcBorders>
            <w:shd w:val="clear" w:color="000000" w:fill="FFFFFF"/>
            <w:vAlign w:val="center"/>
          </w:tcPr>
          <w:p w14:paraId="177D990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主要技术参数</w:t>
            </w:r>
          </w:p>
        </w:tc>
        <w:tc>
          <w:tcPr>
            <w:tcW w:w="761" w:type="dxa"/>
            <w:tcBorders>
              <w:top w:val="single" w:color="auto" w:sz="8" w:space="0"/>
            </w:tcBorders>
            <w:shd w:val="clear" w:color="000000" w:fill="FFFFFF"/>
            <w:vAlign w:val="center"/>
          </w:tcPr>
          <w:p w14:paraId="66A48C2D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台数</w:t>
            </w:r>
          </w:p>
        </w:tc>
        <w:tc>
          <w:tcPr>
            <w:tcW w:w="1155" w:type="dxa"/>
            <w:tcBorders>
              <w:top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8F667C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工位</w:t>
            </w:r>
          </w:p>
        </w:tc>
      </w:tr>
      <w:tr w14:paraId="4AE1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0F8CED9E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5A2581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96058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3EE43E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153889B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7D7BFBA1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06C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1F5A4EFD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115563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F183F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93E2AF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5A29477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3C50050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36E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48639A0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1C53BA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11B39D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3EBC94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6F5A427A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23D79DFA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413F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335DA2F1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08FC17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01F2E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46ED6C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2C4C9D7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0EB775A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C94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3AF3DDDA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1EE647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38C14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933038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1E019F9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3E383ED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33B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003F8E7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A52B4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6734D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11419B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688FCD6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287194CA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9C9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0CED17B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8B4071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232687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5CFFE06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36A74F2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49BEAEC3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6DB3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59D0805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DE7E1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B1D97D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92051E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15D0B07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157BC44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EF5A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11C8CFBE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9B6333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E895B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0E7F897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41013D31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70539828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4E7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5D66B94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9C401D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EFC89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D25F29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60A47D13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15AEA72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4E02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67968BF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AD4788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5D4981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1FB8B16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235753E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0015D3A1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A53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1C54664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0A3326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ABF16D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2E237A8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1FED3333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568B00BA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6E7D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1D5931BD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A28611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138AC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0AE2F9A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62A413A3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14037CED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044B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03DC502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5F367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99A56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C79ECB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17A59D6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05050BE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C61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5EAB2FE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6C6BD3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2536D6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04C5A77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1B0BE6F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20B2620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E39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01E2241E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A3C84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6356E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CD7529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5010E5C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6DB725F8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ED3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1138252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094C4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50D94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6F6F3C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5E384CFE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7D4EC14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9FFA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08883BE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227E4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14A52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0B0972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22A86CD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562E70D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D287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25F8C54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E7E6A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C5516A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FD9A1D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0CCB9A1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4AB22B9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DCF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74D1181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9BA67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186E2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10A683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4D3871C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648BE41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5A68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5EAE4C76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FD36A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53BEF8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F096AE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26E589B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2075A768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D1A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606D2CBE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785A4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A113A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4F3C00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7ABA3B2E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3DA4D29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040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3ABA35CA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0CCD4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B34A4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5F63D8A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75028787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2CD40A4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7FA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6FD6F1D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91888D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E0AFCD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6B3E563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21B248CD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10E8552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FB3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2BAE29A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3F20BE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076213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130D7F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5D1D365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21BBD5C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CDB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45EE3387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0DF558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D3DCE7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0C7E1C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623A306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61B049E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971F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</w:tcPr>
          <w:p w14:paraId="7C98D52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0FE818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061BA7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CF29DF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1" w:type="dxa"/>
          </w:tcPr>
          <w:p w14:paraId="07FC99F7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8" w:space="0"/>
            </w:tcBorders>
          </w:tcPr>
          <w:p w14:paraId="56EBEB4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57C51E18">
      <w:pPr>
        <w:ind w:left="-360"/>
      </w:pPr>
    </w:p>
    <w:p w14:paraId="7DC6156D">
      <w:pPr>
        <w:widowControl/>
        <w:jc w:val="left"/>
        <w:rPr>
          <w:rFonts w:ascii="仿宋_GB2312" w:eastAsia="仿宋_GB2312"/>
          <w:b/>
          <w:color w:val="000000"/>
          <w:sz w:val="24"/>
        </w:rPr>
      </w:pPr>
    </w:p>
    <w:p w14:paraId="4F9FCB57">
      <w:pPr>
        <w:widowControl/>
        <w:jc w:val="left"/>
        <w:rPr>
          <w:rFonts w:ascii="仿宋_GB2312" w:eastAsia="仿宋_GB2312"/>
          <w:b/>
          <w:color w:val="000000"/>
          <w:sz w:val="24"/>
        </w:rPr>
      </w:pPr>
    </w:p>
    <w:p w14:paraId="52F55B18">
      <w:pPr>
        <w:widowControl/>
        <w:jc w:val="left"/>
        <w:rPr>
          <w:rFonts w:ascii="仿宋_GB2312" w:eastAsia="仿宋_GB2312"/>
          <w:b/>
          <w:color w:val="000000"/>
          <w:sz w:val="24"/>
        </w:rPr>
      </w:pPr>
    </w:p>
    <w:p w14:paraId="0B48166B">
      <w:pPr>
        <w:spacing w:line="360" w:lineRule="auto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附表2</w:t>
      </w:r>
    </w:p>
    <w:p w14:paraId="61EC6E87">
      <w:pPr>
        <w:ind w:left="-360" w:right="-694"/>
        <w:jc w:val="center"/>
        <w:rPr>
          <w:rFonts w:hint="eastAsia" w:eastAsia="黑体"/>
          <w:spacing w:val="40"/>
          <w:sz w:val="30"/>
          <w:szCs w:val="30"/>
        </w:rPr>
      </w:pPr>
      <w:r>
        <w:rPr>
          <w:rFonts w:hint="eastAsia" w:eastAsia="黑体"/>
          <w:spacing w:val="40"/>
          <w:sz w:val="30"/>
          <w:szCs w:val="30"/>
        </w:rPr>
        <w:t>进货检验、过程检验和最终检验用关键仪器、设备清单</w:t>
      </w:r>
    </w:p>
    <w:tbl>
      <w:tblPr>
        <w:tblStyle w:val="16"/>
        <w:tblW w:w="1018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809"/>
        <w:gridCol w:w="2310"/>
        <w:gridCol w:w="1575"/>
        <w:gridCol w:w="1251"/>
        <w:gridCol w:w="1133"/>
        <w:gridCol w:w="1186"/>
      </w:tblGrid>
      <w:tr w14:paraId="0B1A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21" w:type="dxa"/>
            <w:tcBorders>
              <w:top w:val="single" w:color="auto" w:sz="8" w:space="0"/>
              <w:left w:val="single" w:color="auto" w:sz="8" w:space="0"/>
            </w:tcBorders>
            <w:shd w:val="clear" w:color="000000" w:fill="FFFFFF"/>
            <w:vAlign w:val="center"/>
          </w:tcPr>
          <w:p w14:paraId="62109A22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09" w:type="dxa"/>
            <w:tcBorders>
              <w:top w:val="single" w:color="auto" w:sz="8" w:space="0"/>
            </w:tcBorders>
            <w:shd w:val="clear" w:color="000000" w:fill="FFFFFF"/>
            <w:vAlign w:val="center"/>
          </w:tcPr>
          <w:p w14:paraId="426F3922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检测仪器设备名称</w:t>
            </w:r>
          </w:p>
        </w:tc>
        <w:tc>
          <w:tcPr>
            <w:tcW w:w="2310" w:type="dxa"/>
            <w:tcBorders>
              <w:top w:val="single" w:color="auto" w:sz="8" w:space="0"/>
            </w:tcBorders>
            <w:shd w:val="clear" w:color="000000" w:fill="FFFFFF"/>
            <w:vAlign w:val="center"/>
          </w:tcPr>
          <w:p w14:paraId="39AE025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1575" w:type="dxa"/>
            <w:tcBorders>
              <w:top w:val="single" w:color="auto" w:sz="8" w:space="0"/>
            </w:tcBorders>
            <w:shd w:val="clear" w:color="000000" w:fill="FFFFFF"/>
            <w:vAlign w:val="center"/>
          </w:tcPr>
          <w:p w14:paraId="1C2F612A">
            <w:pPr>
              <w:ind w:left="216" w:hanging="216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测量范围</w:t>
            </w:r>
          </w:p>
        </w:tc>
        <w:tc>
          <w:tcPr>
            <w:tcW w:w="1251" w:type="dxa"/>
            <w:tcBorders>
              <w:top w:val="single" w:color="auto" w:sz="8" w:space="0"/>
            </w:tcBorders>
            <w:shd w:val="clear" w:color="000000" w:fill="FFFFFF"/>
            <w:vAlign w:val="center"/>
          </w:tcPr>
          <w:p w14:paraId="1E9346F5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精度</w:t>
            </w:r>
          </w:p>
        </w:tc>
        <w:tc>
          <w:tcPr>
            <w:tcW w:w="1133" w:type="dxa"/>
            <w:tcBorders>
              <w:top w:val="single" w:color="auto" w:sz="8" w:space="0"/>
            </w:tcBorders>
            <w:shd w:val="clear" w:color="000000" w:fill="FFFFFF"/>
            <w:vAlign w:val="center"/>
          </w:tcPr>
          <w:p w14:paraId="291FBC9E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台数</w:t>
            </w:r>
          </w:p>
        </w:tc>
        <w:tc>
          <w:tcPr>
            <w:tcW w:w="1186" w:type="dxa"/>
            <w:tcBorders>
              <w:top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DAF01A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工位</w:t>
            </w:r>
          </w:p>
        </w:tc>
      </w:tr>
      <w:tr w14:paraId="1C34F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left w:val="single" w:color="auto" w:sz="8" w:space="0"/>
            </w:tcBorders>
          </w:tcPr>
          <w:p w14:paraId="378A86F8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28BAC6B9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2BB8D7B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DC83AB9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14:paraId="618B9E3B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C585916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</w:tcPr>
          <w:p w14:paraId="2BCA28C6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6F29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left w:val="single" w:color="auto" w:sz="8" w:space="0"/>
            </w:tcBorders>
          </w:tcPr>
          <w:p w14:paraId="37089ED0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20EA41F0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021B296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E8FE963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14:paraId="32B48A07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17A2542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</w:tcPr>
          <w:p w14:paraId="599C3343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63E5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left w:val="single" w:color="auto" w:sz="8" w:space="0"/>
            </w:tcBorders>
          </w:tcPr>
          <w:p w14:paraId="4286159B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E34DA93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A36DACF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6A454D4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A8BE65A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FA64588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</w:tcPr>
          <w:p w14:paraId="37EF2B23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2E328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left w:val="single" w:color="auto" w:sz="8" w:space="0"/>
            </w:tcBorders>
          </w:tcPr>
          <w:p w14:paraId="72F4D12B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40023B7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654B100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D02CFDD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D7262CC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69B90B1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</w:tcPr>
          <w:p w14:paraId="055BBD69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7F88D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left w:val="single" w:color="auto" w:sz="8" w:space="0"/>
            </w:tcBorders>
          </w:tcPr>
          <w:p w14:paraId="7A998AC8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63B8ACD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5F85C22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13CE088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14:paraId="0420681D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19D4EFA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</w:tcPr>
          <w:p w14:paraId="29FB27B8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0C6BA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left w:val="single" w:color="auto" w:sz="8" w:space="0"/>
            </w:tcBorders>
          </w:tcPr>
          <w:p w14:paraId="1181943E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F7C8CAF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F599D4D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BF560DA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14:paraId="65D3FC2A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7C1A6AE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</w:tcPr>
          <w:p w14:paraId="4AE6AE78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1245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left w:val="single" w:color="auto" w:sz="8" w:space="0"/>
            </w:tcBorders>
          </w:tcPr>
          <w:p w14:paraId="34153039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54F6EC58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B0A748B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79F5047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61FE2F3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5C379FB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</w:tcPr>
          <w:p w14:paraId="20B2406E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738B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left w:val="single" w:color="auto" w:sz="8" w:space="0"/>
            </w:tcBorders>
          </w:tcPr>
          <w:p w14:paraId="7F371C06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1695BA1E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92C8A1B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3B9F1E5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14:paraId="135E1A84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A8C55CB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</w:tcPr>
          <w:p w14:paraId="51714492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128E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left w:val="single" w:color="auto" w:sz="8" w:space="0"/>
            </w:tcBorders>
          </w:tcPr>
          <w:p w14:paraId="565314B7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5B3734D7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2DAE7B7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0A253BB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14:paraId="63A6553C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878BE7E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</w:tcPr>
          <w:p w14:paraId="5B11BF00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4716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left w:val="single" w:color="auto" w:sz="8" w:space="0"/>
            </w:tcBorders>
          </w:tcPr>
          <w:p w14:paraId="473EEFCE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92CCB8F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4162BDF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18E7CDD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14:paraId="4300AEE6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7F938AA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</w:tcPr>
          <w:p w14:paraId="1884DFD0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18CE5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left w:val="single" w:color="auto" w:sz="8" w:space="0"/>
            </w:tcBorders>
          </w:tcPr>
          <w:p w14:paraId="0A4B4269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274D916C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828F208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2167B7F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14:paraId="000E1323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511AC44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</w:tcPr>
          <w:p w14:paraId="4ED37357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6E3B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left w:val="single" w:color="auto" w:sz="8" w:space="0"/>
            </w:tcBorders>
          </w:tcPr>
          <w:p w14:paraId="0322DC06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512B39A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DD26560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F45BF7C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14:paraId="327DA5B4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69460AA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</w:tcPr>
          <w:p w14:paraId="438EE399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3D01B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left w:val="single" w:color="auto" w:sz="8" w:space="0"/>
            </w:tcBorders>
          </w:tcPr>
          <w:p w14:paraId="15EC5AEC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B78F57F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EA269AD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4EBF574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14:paraId="3EACCCC2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5B16A68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</w:tcPr>
          <w:p w14:paraId="6B28C96F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620EB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left w:val="single" w:color="auto" w:sz="8" w:space="0"/>
            </w:tcBorders>
          </w:tcPr>
          <w:p w14:paraId="43E21850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2E273A2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5CA876C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BA94F87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14:paraId="27830B62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E9682DC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</w:tcPr>
          <w:p w14:paraId="78B28F90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5D03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left w:val="single" w:color="auto" w:sz="8" w:space="0"/>
            </w:tcBorders>
          </w:tcPr>
          <w:p w14:paraId="3AB6D8A2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FBE11FE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3462B6D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48B83AA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14:paraId="31053FA3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CF2F563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</w:tcPr>
          <w:p w14:paraId="16EB2F00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73EB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left w:val="single" w:color="auto" w:sz="8" w:space="0"/>
            </w:tcBorders>
          </w:tcPr>
          <w:p w14:paraId="08B0EDC3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52B9B36D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B502979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A672BF1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14:paraId="0FC76D95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6116C60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</w:tcPr>
          <w:p w14:paraId="343D7FA6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136BF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left w:val="single" w:color="auto" w:sz="8" w:space="0"/>
            </w:tcBorders>
          </w:tcPr>
          <w:p w14:paraId="2A6B70CD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D5A24A5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DD854C8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E0A2327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14:paraId="35677507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2DA18A8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</w:tcPr>
          <w:p w14:paraId="0E4C4101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6BCE8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left w:val="single" w:color="auto" w:sz="8" w:space="0"/>
            </w:tcBorders>
          </w:tcPr>
          <w:p w14:paraId="1AEBE34D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3CBB17A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C61E03B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7214208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14:paraId="71E3FC3C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104F029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</w:tcPr>
          <w:p w14:paraId="0355360F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21C3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left w:val="single" w:color="auto" w:sz="8" w:space="0"/>
            </w:tcBorders>
          </w:tcPr>
          <w:p w14:paraId="013A8B98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D5A9726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0DB7D87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BED701F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14:paraId="41640F25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24FC01B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</w:tcPr>
          <w:p w14:paraId="694EDC9F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3E0D9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left w:val="single" w:color="auto" w:sz="8" w:space="0"/>
            </w:tcBorders>
          </w:tcPr>
          <w:p w14:paraId="73E461A6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5A5FDABA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5A65CE3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6872959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14:paraId="79B0FE62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2D26F2F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</w:tcPr>
          <w:p w14:paraId="03453782"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</w:tbl>
    <w:p w14:paraId="5EBDEE9C">
      <w:pPr>
        <w:spacing w:line="280" w:lineRule="exact"/>
        <w:rPr>
          <w:sz w:val="32"/>
        </w:rPr>
      </w:pPr>
    </w:p>
    <w:p w14:paraId="47938832">
      <w:pPr>
        <w:widowControl/>
        <w:jc w:val="left"/>
        <w:rPr>
          <w:b/>
          <w:sz w:val="24"/>
          <w:szCs w:val="24"/>
        </w:r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 w14:paraId="305C4AB8">
      <w:pPr>
        <w:pStyle w:val="24"/>
        <w:spacing w:line="300" w:lineRule="exact"/>
        <w:jc w:val="center"/>
        <w:rPr>
          <w:b/>
          <w:sz w:val="24"/>
          <w:szCs w:val="24"/>
        </w:rPr>
      </w:pPr>
    </w:p>
    <w:p w14:paraId="73275954">
      <w:pPr>
        <w:pStyle w:val="24"/>
        <w:spacing w:line="300" w:lineRule="exact"/>
        <w:jc w:val="center"/>
        <w:rPr>
          <w:rFonts w:hint="eastAsia" w:ascii="黑体" w:eastAsia="黑体"/>
          <w:sz w:val="28"/>
          <w:szCs w:val="28"/>
        </w:rPr>
      </w:pPr>
    </w:p>
    <w:p w14:paraId="66102887">
      <w:pPr>
        <w:ind w:left="-360" w:right="-694"/>
        <w:jc w:val="center"/>
        <w:rPr>
          <w:rFonts w:hint="eastAsia" w:eastAsia="黑体"/>
          <w:spacing w:val="40"/>
          <w:sz w:val="36"/>
        </w:rPr>
      </w:pPr>
      <w:r>
        <w:rPr>
          <w:rFonts w:hint="eastAsia" w:eastAsia="黑体"/>
          <w:spacing w:val="40"/>
          <w:sz w:val="36"/>
        </w:rPr>
        <w:t xml:space="preserve">关键部件/材料备案清单 </w:t>
      </w:r>
    </w:p>
    <w:tbl>
      <w:tblPr>
        <w:tblStyle w:val="16"/>
        <w:tblW w:w="14837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700"/>
        <w:gridCol w:w="924"/>
        <w:gridCol w:w="1540"/>
        <w:gridCol w:w="1960"/>
        <w:gridCol w:w="1931"/>
        <w:gridCol w:w="2072"/>
        <w:gridCol w:w="1776"/>
        <w:gridCol w:w="1592"/>
        <w:gridCol w:w="1654"/>
      </w:tblGrid>
      <w:tr w14:paraId="569BD5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688" w:type="dxa"/>
            <w:shd w:val="pct10" w:color="000000" w:fill="FFFFFF"/>
          </w:tcPr>
          <w:p w14:paraId="11662FCC">
            <w:pPr>
              <w:spacing w:before="64" w:after="54" w:line="32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序号</w:t>
            </w:r>
          </w:p>
        </w:tc>
        <w:tc>
          <w:tcPr>
            <w:tcW w:w="700" w:type="dxa"/>
            <w:shd w:val="pct10" w:color="000000" w:fill="FFFFFF"/>
          </w:tcPr>
          <w:p w14:paraId="439269A3">
            <w:pPr>
              <w:spacing w:before="64" w:after="54" w:line="32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位号</w:t>
            </w:r>
          </w:p>
        </w:tc>
        <w:tc>
          <w:tcPr>
            <w:tcW w:w="924" w:type="dxa"/>
            <w:shd w:val="pct10" w:color="000000" w:fill="FFFFFF"/>
          </w:tcPr>
          <w:p w14:paraId="2368C66C">
            <w:pPr>
              <w:spacing w:before="64" w:after="54" w:line="32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部件号</w:t>
            </w:r>
          </w:p>
        </w:tc>
        <w:tc>
          <w:tcPr>
            <w:tcW w:w="1540" w:type="dxa"/>
            <w:shd w:val="pct10" w:color="000000" w:fill="FFFFFF"/>
          </w:tcPr>
          <w:p w14:paraId="71456405">
            <w:pPr>
              <w:spacing w:before="64" w:after="54" w:line="32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关键件名称</w:t>
            </w:r>
          </w:p>
        </w:tc>
        <w:tc>
          <w:tcPr>
            <w:tcW w:w="1960" w:type="dxa"/>
            <w:shd w:val="pct10" w:color="000000" w:fill="FFFFFF"/>
          </w:tcPr>
          <w:p w14:paraId="4AA724A1">
            <w:pPr>
              <w:spacing w:before="64" w:after="54" w:line="32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型号</w:t>
            </w:r>
          </w:p>
        </w:tc>
        <w:tc>
          <w:tcPr>
            <w:tcW w:w="1931" w:type="dxa"/>
            <w:shd w:val="pct10" w:color="000000" w:fill="FFFFFF"/>
          </w:tcPr>
          <w:p w14:paraId="3A23B2AB">
            <w:pPr>
              <w:spacing w:before="64" w:after="54" w:line="32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规格/材料</w:t>
            </w:r>
          </w:p>
        </w:tc>
        <w:tc>
          <w:tcPr>
            <w:tcW w:w="2072" w:type="dxa"/>
            <w:shd w:val="pct10" w:color="000000" w:fill="FFFFFF"/>
          </w:tcPr>
          <w:p w14:paraId="6B165346">
            <w:pPr>
              <w:spacing w:before="64" w:after="54" w:line="32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生产者(制造商)</w:t>
            </w:r>
          </w:p>
        </w:tc>
        <w:tc>
          <w:tcPr>
            <w:tcW w:w="1776" w:type="dxa"/>
            <w:shd w:val="pct10" w:color="000000" w:fill="FFFFFF"/>
          </w:tcPr>
          <w:p w14:paraId="03392E46">
            <w:pPr>
              <w:spacing w:before="64" w:after="54" w:line="32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生产企业</w:t>
            </w:r>
          </w:p>
        </w:tc>
        <w:tc>
          <w:tcPr>
            <w:tcW w:w="1592" w:type="dxa"/>
            <w:shd w:val="pct10" w:color="000000" w:fill="FFFFFF"/>
          </w:tcPr>
          <w:p w14:paraId="08AE78F7">
            <w:pPr>
              <w:spacing w:before="64" w:after="54" w:line="32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认证标准</w:t>
            </w:r>
          </w:p>
        </w:tc>
        <w:tc>
          <w:tcPr>
            <w:tcW w:w="1654" w:type="dxa"/>
            <w:shd w:val="pct10" w:color="000000" w:fill="FFFFFF"/>
          </w:tcPr>
          <w:p w14:paraId="0E6B86DB">
            <w:pPr>
              <w:spacing w:before="64" w:after="54" w:line="32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备注</w:t>
            </w:r>
          </w:p>
        </w:tc>
      </w:tr>
      <w:tr w14:paraId="733EC3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vAlign w:val="center"/>
          </w:tcPr>
          <w:p w14:paraId="5F23661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8F059A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1F1C96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30AFE01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6A1C75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01E01D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75B29B1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6AEADC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</w:tcPr>
          <w:p w14:paraId="7628D13A">
            <w:pPr>
              <w:rPr>
                <w:rFonts w:ascii="楷体_GB2312" w:eastAsia="楷体_GB2312" w:cs="Arial"/>
                <w:szCs w:val="21"/>
              </w:rPr>
            </w:pPr>
          </w:p>
        </w:tc>
        <w:tc>
          <w:tcPr>
            <w:tcW w:w="1654" w:type="dxa"/>
          </w:tcPr>
          <w:p w14:paraId="16659763">
            <w:pPr>
              <w:rPr>
                <w:rFonts w:ascii="楷体_GB2312" w:eastAsia="楷体_GB2312" w:cs="Arial"/>
                <w:szCs w:val="21"/>
              </w:rPr>
            </w:pPr>
          </w:p>
        </w:tc>
      </w:tr>
      <w:tr w14:paraId="79D794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vAlign w:val="center"/>
          </w:tcPr>
          <w:p w14:paraId="0C9B63E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CDA15A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74789FB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62B4D58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01538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25F8E8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418293A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2732443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</w:tcPr>
          <w:p w14:paraId="308B397D">
            <w:pPr>
              <w:rPr>
                <w:rFonts w:ascii="楷体_GB2312" w:eastAsia="楷体_GB2312" w:cs="Arial"/>
                <w:szCs w:val="21"/>
              </w:rPr>
            </w:pPr>
          </w:p>
        </w:tc>
        <w:tc>
          <w:tcPr>
            <w:tcW w:w="1654" w:type="dxa"/>
          </w:tcPr>
          <w:p w14:paraId="7191F39E">
            <w:pPr>
              <w:rPr>
                <w:rFonts w:ascii="楷体_GB2312" w:eastAsia="楷体_GB2312" w:cs="Arial"/>
                <w:szCs w:val="21"/>
              </w:rPr>
            </w:pPr>
          </w:p>
        </w:tc>
      </w:tr>
      <w:tr w14:paraId="55EB23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vAlign w:val="center"/>
          </w:tcPr>
          <w:p w14:paraId="41C2030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3E536D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F4745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6019E03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602B0E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062F096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19DB739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41473D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</w:tcPr>
          <w:p w14:paraId="6F4D130F">
            <w:pPr>
              <w:rPr>
                <w:rFonts w:ascii="楷体_GB2312" w:eastAsia="楷体_GB2312" w:cs="Arial"/>
                <w:szCs w:val="21"/>
              </w:rPr>
            </w:pPr>
          </w:p>
        </w:tc>
        <w:tc>
          <w:tcPr>
            <w:tcW w:w="1654" w:type="dxa"/>
          </w:tcPr>
          <w:p w14:paraId="74C2209D">
            <w:pPr>
              <w:rPr>
                <w:rFonts w:ascii="楷体_GB2312" w:eastAsia="楷体_GB2312" w:cs="Arial"/>
                <w:szCs w:val="21"/>
              </w:rPr>
            </w:pPr>
          </w:p>
        </w:tc>
      </w:tr>
      <w:tr w14:paraId="55E10B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vAlign w:val="center"/>
          </w:tcPr>
          <w:p w14:paraId="2CA7072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4A2BF3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2CF896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23A927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62A0D5F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7A87C5F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085FE4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2155F45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</w:tcPr>
          <w:p w14:paraId="497FD956">
            <w:pPr>
              <w:rPr>
                <w:rFonts w:ascii="楷体_GB2312" w:eastAsia="楷体_GB2312" w:cs="Arial"/>
                <w:szCs w:val="21"/>
              </w:rPr>
            </w:pPr>
          </w:p>
        </w:tc>
        <w:tc>
          <w:tcPr>
            <w:tcW w:w="1654" w:type="dxa"/>
          </w:tcPr>
          <w:p w14:paraId="24494714">
            <w:pPr>
              <w:rPr>
                <w:rFonts w:ascii="楷体_GB2312" w:eastAsia="楷体_GB2312" w:cs="Arial"/>
                <w:szCs w:val="21"/>
              </w:rPr>
            </w:pPr>
          </w:p>
        </w:tc>
      </w:tr>
      <w:tr w14:paraId="1D3BB4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vAlign w:val="center"/>
          </w:tcPr>
          <w:p w14:paraId="78AF5D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FC1F1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0E8ADF3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660C2C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3EB68B3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2C06297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1C8571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70C505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</w:tcPr>
          <w:p w14:paraId="0F98A214">
            <w:pPr>
              <w:rPr>
                <w:rFonts w:ascii="楷体_GB2312" w:eastAsia="楷体_GB2312" w:cs="Arial"/>
                <w:szCs w:val="21"/>
              </w:rPr>
            </w:pPr>
          </w:p>
        </w:tc>
        <w:tc>
          <w:tcPr>
            <w:tcW w:w="1654" w:type="dxa"/>
          </w:tcPr>
          <w:p w14:paraId="4A909952">
            <w:pPr>
              <w:rPr>
                <w:rFonts w:ascii="楷体_GB2312" w:eastAsia="楷体_GB2312" w:cs="Arial"/>
                <w:szCs w:val="21"/>
              </w:rPr>
            </w:pPr>
          </w:p>
        </w:tc>
      </w:tr>
      <w:tr w14:paraId="781669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vAlign w:val="center"/>
          </w:tcPr>
          <w:p w14:paraId="62A0D10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D709BF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E87B9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623AC7C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4EBC52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3B3A5CE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54CF094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5B41C0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</w:tcPr>
          <w:p w14:paraId="309F80CD">
            <w:pPr>
              <w:rPr>
                <w:rFonts w:ascii="楷体_GB2312" w:eastAsia="楷体_GB2312" w:cs="Arial"/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440BA75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74FD7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vAlign w:val="center"/>
          </w:tcPr>
          <w:p w14:paraId="5ADBD2F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C799A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29B6465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606E41D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5CFD65D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530C65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6869AD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5E035C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</w:tcPr>
          <w:p w14:paraId="4FD17C73">
            <w:pPr>
              <w:rPr>
                <w:rFonts w:ascii="楷体_GB2312" w:eastAsia="楷体_GB2312" w:cs="Arial"/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090ECE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28471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vAlign w:val="center"/>
          </w:tcPr>
          <w:p w14:paraId="71D19C4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ED631F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4C7B84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0DF0B63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780078A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1A39841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0214631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D76E7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</w:tcPr>
          <w:p w14:paraId="5A69A91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0E87AA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73CF1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vAlign w:val="center"/>
          </w:tcPr>
          <w:p w14:paraId="1BDBC8E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E12B7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1129BE3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53A8A34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2F4ABC6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315E367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7A9EB73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2FFEFEF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</w:tcPr>
          <w:p w14:paraId="3D11BD6A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20A837B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8096B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vAlign w:val="center"/>
          </w:tcPr>
          <w:p w14:paraId="743800D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0D3DC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0F3655A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25FE9CE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725D914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638EC1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3F532E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41CD271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</w:tcPr>
          <w:p w14:paraId="4EAB0FD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33E3FB7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B9E1B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vAlign w:val="center"/>
          </w:tcPr>
          <w:p w14:paraId="21C6882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3DE472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270AD38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6123885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18E6BB9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58D7F6A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4944024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2F4231D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</w:tcPr>
          <w:p w14:paraId="1A3A917F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3314682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6FD8C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vAlign w:val="center"/>
          </w:tcPr>
          <w:p w14:paraId="4E2077B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8E281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143442D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7C5296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5E5FFA3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5461458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7F8013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501CAC1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</w:tcPr>
          <w:p w14:paraId="177BF3FB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1F4E252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B486B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vAlign w:val="center"/>
          </w:tcPr>
          <w:p w14:paraId="6150AE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8E018B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A0778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584CCAC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6AF508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1961E05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0F2D166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04C5689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</w:tcPr>
          <w:p w14:paraId="00BAA3D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2C367C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18824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vAlign w:val="center"/>
          </w:tcPr>
          <w:p w14:paraId="2C863B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17E6EC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261A540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25D202B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7F2067C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4395564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2FA7E8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A8D2BE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</w:tcPr>
          <w:p w14:paraId="32649F2A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3F5EF4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03BCA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vAlign w:val="center"/>
          </w:tcPr>
          <w:p w14:paraId="31EEE57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32321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45247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064CCDA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74726A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3E8E8BC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79D95F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348C86A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</w:tcPr>
          <w:p w14:paraId="4A4B136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6330177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694C3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vAlign w:val="center"/>
          </w:tcPr>
          <w:p w14:paraId="35875F5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070CD6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49E0DF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03E702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51F095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15B4425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6D2D52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725C45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</w:tcPr>
          <w:p w14:paraId="601E08B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5EBA17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615D8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vAlign w:val="center"/>
          </w:tcPr>
          <w:p w14:paraId="776E6D6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DD55AA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6A71A8B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1A3FB5C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73C4D3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279B4AC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6F78636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58E8794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</w:tcPr>
          <w:p w14:paraId="12FBA28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01688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81820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 w14:paraId="163F6FB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bottom w:val="single" w:color="auto" w:sz="4" w:space="0"/>
            </w:tcBorders>
            <w:vAlign w:val="center"/>
          </w:tcPr>
          <w:p w14:paraId="0A8DF5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tcBorders>
              <w:bottom w:val="single" w:color="auto" w:sz="4" w:space="0"/>
            </w:tcBorders>
            <w:vAlign w:val="center"/>
          </w:tcPr>
          <w:p w14:paraId="0E0FAD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 w14:paraId="04153DC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 w14:paraId="36C5F3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tcBorders>
              <w:bottom w:val="single" w:color="auto" w:sz="4" w:space="0"/>
            </w:tcBorders>
            <w:vAlign w:val="center"/>
          </w:tcPr>
          <w:p w14:paraId="654A924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tcBorders>
              <w:bottom w:val="single" w:color="auto" w:sz="4" w:space="0"/>
            </w:tcBorders>
            <w:vAlign w:val="center"/>
          </w:tcPr>
          <w:p w14:paraId="080648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tcBorders>
              <w:bottom w:val="single" w:color="auto" w:sz="4" w:space="0"/>
            </w:tcBorders>
            <w:vAlign w:val="center"/>
          </w:tcPr>
          <w:p w14:paraId="0B5DE15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tcBorders>
              <w:bottom w:val="single" w:color="auto" w:sz="4" w:space="0"/>
            </w:tcBorders>
          </w:tcPr>
          <w:p w14:paraId="274CAC65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54" w:type="dxa"/>
            <w:tcBorders>
              <w:bottom w:val="single" w:color="auto" w:sz="4" w:space="0"/>
            </w:tcBorders>
            <w:vAlign w:val="center"/>
          </w:tcPr>
          <w:p w14:paraId="62CEF3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44248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 w14:paraId="61C64DD1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0" w:type="dxa"/>
            <w:tcBorders>
              <w:bottom w:val="single" w:color="auto" w:sz="4" w:space="0"/>
            </w:tcBorders>
            <w:vAlign w:val="center"/>
          </w:tcPr>
          <w:p w14:paraId="503E105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tcBorders>
              <w:bottom w:val="single" w:color="auto" w:sz="4" w:space="0"/>
            </w:tcBorders>
            <w:vAlign w:val="center"/>
          </w:tcPr>
          <w:p w14:paraId="0EB7F7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 w14:paraId="17D0C7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 w14:paraId="224FA5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tcBorders>
              <w:bottom w:val="single" w:color="auto" w:sz="4" w:space="0"/>
            </w:tcBorders>
            <w:vAlign w:val="center"/>
          </w:tcPr>
          <w:p w14:paraId="2AB6D4E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tcBorders>
              <w:bottom w:val="single" w:color="auto" w:sz="4" w:space="0"/>
            </w:tcBorders>
            <w:vAlign w:val="center"/>
          </w:tcPr>
          <w:p w14:paraId="1404366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tcBorders>
              <w:bottom w:val="single" w:color="auto" w:sz="4" w:space="0"/>
            </w:tcBorders>
            <w:vAlign w:val="center"/>
          </w:tcPr>
          <w:p w14:paraId="45F5CE8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tcBorders>
              <w:bottom w:val="single" w:color="auto" w:sz="4" w:space="0"/>
            </w:tcBorders>
          </w:tcPr>
          <w:p w14:paraId="2BF419D2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54" w:type="dxa"/>
            <w:tcBorders>
              <w:bottom w:val="single" w:color="auto" w:sz="4" w:space="0"/>
            </w:tcBorders>
            <w:vAlign w:val="center"/>
          </w:tcPr>
          <w:p w14:paraId="57CC8D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A2829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 w14:paraId="3A798DED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0" w:type="dxa"/>
            <w:tcBorders>
              <w:bottom w:val="single" w:color="auto" w:sz="4" w:space="0"/>
            </w:tcBorders>
            <w:vAlign w:val="center"/>
          </w:tcPr>
          <w:p w14:paraId="2DC92DE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tcBorders>
              <w:bottom w:val="single" w:color="auto" w:sz="4" w:space="0"/>
            </w:tcBorders>
            <w:vAlign w:val="center"/>
          </w:tcPr>
          <w:p w14:paraId="294D4E9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 w14:paraId="455D0F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 w14:paraId="5C9B6D3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tcBorders>
              <w:bottom w:val="single" w:color="auto" w:sz="4" w:space="0"/>
            </w:tcBorders>
            <w:vAlign w:val="center"/>
          </w:tcPr>
          <w:p w14:paraId="108C266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tcBorders>
              <w:bottom w:val="single" w:color="auto" w:sz="4" w:space="0"/>
            </w:tcBorders>
            <w:vAlign w:val="center"/>
          </w:tcPr>
          <w:p w14:paraId="247F2E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tcBorders>
              <w:bottom w:val="single" w:color="auto" w:sz="4" w:space="0"/>
            </w:tcBorders>
            <w:vAlign w:val="center"/>
          </w:tcPr>
          <w:p w14:paraId="0424115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tcBorders>
              <w:bottom w:val="single" w:color="auto" w:sz="4" w:space="0"/>
            </w:tcBorders>
          </w:tcPr>
          <w:p w14:paraId="2EAFBB3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54" w:type="dxa"/>
            <w:tcBorders>
              <w:bottom w:val="single" w:color="auto" w:sz="4" w:space="0"/>
            </w:tcBorders>
            <w:vAlign w:val="center"/>
          </w:tcPr>
          <w:p w14:paraId="34BFE0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C6ED7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 w14:paraId="7E2FC863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0" w:type="dxa"/>
            <w:tcBorders>
              <w:bottom w:val="single" w:color="auto" w:sz="4" w:space="0"/>
            </w:tcBorders>
            <w:vAlign w:val="center"/>
          </w:tcPr>
          <w:p w14:paraId="768AF5A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tcBorders>
              <w:bottom w:val="single" w:color="auto" w:sz="4" w:space="0"/>
            </w:tcBorders>
            <w:vAlign w:val="center"/>
          </w:tcPr>
          <w:p w14:paraId="46EBDD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 w14:paraId="305368D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 w14:paraId="3AAF48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tcBorders>
              <w:bottom w:val="single" w:color="auto" w:sz="4" w:space="0"/>
            </w:tcBorders>
            <w:vAlign w:val="center"/>
          </w:tcPr>
          <w:p w14:paraId="102FF4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tcBorders>
              <w:bottom w:val="single" w:color="auto" w:sz="4" w:space="0"/>
            </w:tcBorders>
            <w:vAlign w:val="center"/>
          </w:tcPr>
          <w:p w14:paraId="0BD554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tcBorders>
              <w:bottom w:val="single" w:color="auto" w:sz="4" w:space="0"/>
            </w:tcBorders>
            <w:vAlign w:val="center"/>
          </w:tcPr>
          <w:p w14:paraId="1ECF881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tcBorders>
              <w:bottom w:val="single" w:color="auto" w:sz="4" w:space="0"/>
            </w:tcBorders>
          </w:tcPr>
          <w:p w14:paraId="5E756695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54" w:type="dxa"/>
            <w:tcBorders>
              <w:bottom w:val="single" w:color="auto" w:sz="4" w:space="0"/>
            </w:tcBorders>
            <w:vAlign w:val="center"/>
          </w:tcPr>
          <w:p w14:paraId="62BFE2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890A4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 w14:paraId="60D9C7A2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0" w:type="dxa"/>
            <w:tcBorders>
              <w:bottom w:val="single" w:color="auto" w:sz="4" w:space="0"/>
            </w:tcBorders>
            <w:vAlign w:val="center"/>
          </w:tcPr>
          <w:p w14:paraId="330C728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tcBorders>
              <w:bottom w:val="single" w:color="auto" w:sz="4" w:space="0"/>
            </w:tcBorders>
            <w:vAlign w:val="center"/>
          </w:tcPr>
          <w:p w14:paraId="7773710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 w14:paraId="5851E6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 w14:paraId="502CB4B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tcBorders>
              <w:bottom w:val="single" w:color="auto" w:sz="4" w:space="0"/>
            </w:tcBorders>
            <w:vAlign w:val="center"/>
          </w:tcPr>
          <w:p w14:paraId="6E4E0AC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tcBorders>
              <w:bottom w:val="single" w:color="auto" w:sz="4" w:space="0"/>
            </w:tcBorders>
            <w:vAlign w:val="center"/>
          </w:tcPr>
          <w:p w14:paraId="342D1F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tcBorders>
              <w:bottom w:val="single" w:color="auto" w:sz="4" w:space="0"/>
            </w:tcBorders>
            <w:vAlign w:val="center"/>
          </w:tcPr>
          <w:p w14:paraId="6F6D0DC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tcBorders>
              <w:bottom w:val="single" w:color="auto" w:sz="4" w:space="0"/>
            </w:tcBorders>
          </w:tcPr>
          <w:p w14:paraId="38A47968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54" w:type="dxa"/>
            <w:tcBorders>
              <w:bottom w:val="single" w:color="auto" w:sz="4" w:space="0"/>
            </w:tcBorders>
            <w:vAlign w:val="center"/>
          </w:tcPr>
          <w:p w14:paraId="72EB910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C3014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71D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A80F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BF37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BA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4FC7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E89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323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DDC2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F774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17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3953947">
      <w:pPr>
        <w:widowControl/>
        <w:jc w:val="left"/>
        <w:rPr>
          <w:b/>
          <w:sz w:val="24"/>
          <w:szCs w:val="24"/>
        </w:rPr>
      </w:pPr>
    </w:p>
    <w:sectPr>
      <w:headerReference r:id="rId7" w:type="default"/>
      <w:footerReference r:id="rId8" w:type="default"/>
      <w:pgSz w:w="16838" w:h="11906" w:orient="landscape"/>
      <w:pgMar w:top="1077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C72C6">
    <w:pPr>
      <w:wordWrap w:val="0"/>
      <w:ind w:left="1440" w:hanging="1440" w:hangingChars="600"/>
    </w:pPr>
    <w:r>
      <w:rPr>
        <w:rFonts w:ascii="黑体" w:eastAsia="黑体"/>
        <w:sz w:val="24"/>
        <w:szCs w:val="24"/>
      </w:rPr>
      <w:t>20</w:t>
    </w:r>
    <w:r>
      <w:rPr>
        <w:rFonts w:hint="eastAsia" w:ascii="黑体" w:eastAsia="黑体"/>
        <w:sz w:val="24"/>
        <w:szCs w:val="24"/>
        <w:lang w:val="en-US" w:eastAsia="zh-CN"/>
      </w:rPr>
      <w:t>22</w:t>
    </w:r>
    <w:r>
      <w:rPr>
        <w:rFonts w:ascii="黑体" w:eastAsia="黑体"/>
        <w:sz w:val="24"/>
        <w:szCs w:val="24"/>
      </w:rPr>
      <w:t>-</w:t>
    </w:r>
    <w:r>
      <w:rPr>
        <w:rFonts w:hint="eastAsia" w:ascii="黑体" w:eastAsia="黑体"/>
        <w:sz w:val="24"/>
        <w:szCs w:val="24"/>
      </w:rPr>
      <w:t>0</w:t>
    </w:r>
    <w:r>
      <w:rPr>
        <w:rFonts w:ascii="黑体" w:eastAsia="黑体"/>
        <w:sz w:val="24"/>
        <w:szCs w:val="24"/>
      </w:rPr>
      <w:t>9-</w:t>
    </w:r>
    <w:r>
      <w:rPr>
        <w:rFonts w:hint="eastAsia" w:ascii="黑体" w:eastAsia="黑体"/>
        <w:sz w:val="24"/>
        <w:szCs w:val="24"/>
        <w:lang w:val="en-US" w:eastAsia="zh-CN"/>
      </w:rPr>
      <w:t>30</w:t>
    </w:r>
    <w:r>
      <w:rPr>
        <w:rFonts w:hint="eastAsia" w:ascii="黑体" w:eastAsia="黑体"/>
        <w:sz w:val="24"/>
        <w:szCs w:val="24"/>
      </w:rPr>
      <w:t>（</w:t>
    </w:r>
    <w:r>
      <w:rPr>
        <w:rFonts w:hint="eastAsia" w:ascii="黑体" w:eastAsia="黑体"/>
        <w:sz w:val="24"/>
        <w:szCs w:val="24"/>
        <w:lang w:val="en-US" w:eastAsia="zh-CN"/>
      </w:rPr>
      <w:t>A</w:t>
    </w:r>
    <w:r>
      <w:rPr>
        <w:rFonts w:hint="eastAsia" w:ascii="黑体" w:eastAsia="黑体"/>
        <w:sz w:val="24"/>
        <w:szCs w:val="24"/>
      </w:rPr>
      <w:t>/0）</w:t>
    </w:r>
    <w:r>
      <w:rPr>
        <w:rFonts w:ascii="黑体" w:eastAsia="黑体"/>
        <w:sz w:val="24"/>
        <w:szCs w:val="24"/>
      </w:rPr>
      <w:t xml:space="preserve"> </w:t>
    </w:r>
    <w:r>
      <w:rPr>
        <w:rFonts w:hint="eastAsia" w:ascii="黑体" w:eastAsia="黑体"/>
        <w:sz w:val="24"/>
        <w:szCs w:val="24"/>
        <w:lang w:val="en-US" w:eastAsia="zh-CN"/>
      </w:rPr>
      <w:t xml:space="preserve">                                                </w:t>
    </w:r>
    <w:r>
      <w:rPr>
        <w:rFonts w:hint="eastAsia" w:ascii="黑体" w:eastAsia="黑体"/>
        <w:kern w:val="0"/>
        <w:sz w:val="24"/>
        <w:szCs w:val="24"/>
      </w:rPr>
      <w:t xml:space="preserve">第 </w:t>
    </w:r>
    <w:r>
      <w:rPr>
        <w:rFonts w:ascii="黑体" w:eastAsia="黑体"/>
        <w:kern w:val="0"/>
        <w:sz w:val="24"/>
        <w:szCs w:val="24"/>
      </w:rPr>
      <w:fldChar w:fldCharType="begin"/>
    </w:r>
    <w:r>
      <w:rPr>
        <w:rFonts w:ascii="黑体" w:eastAsia="黑体"/>
        <w:kern w:val="0"/>
        <w:sz w:val="24"/>
        <w:szCs w:val="24"/>
      </w:rPr>
      <w:instrText xml:space="preserve"> PAGE </w:instrText>
    </w:r>
    <w:r>
      <w:rPr>
        <w:rFonts w:ascii="黑体" w:eastAsia="黑体"/>
        <w:kern w:val="0"/>
        <w:sz w:val="24"/>
        <w:szCs w:val="24"/>
      </w:rPr>
      <w:fldChar w:fldCharType="separate"/>
    </w:r>
    <w:r>
      <w:rPr>
        <w:rFonts w:ascii="黑体" w:eastAsia="黑体"/>
        <w:kern w:val="0"/>
        <w:sz w:val="24"/>
        <w:szCs w:val="24"/>
      </w:rPr>
      <w:t>1</w:t>
    </w:r>
    <w:r>
      <w:rPr>
        <w:rFonts w:ascii="黑体" w:eastAsia="黑体"/>
        <w:kern w:val="0"/>
        <w:sz w:val="24"/>
        <w:szCs w:val="24"/>
      </w:rPr>
      <w:fldChar w:fldCharType="end"/>
    </w:r>
    <w:r>
      <w:rPr>
        <w:rFonts w:hint="eastAsia" w:ascii="黑体" w:eastAsia="黑体"/>
        <w:kern w:val="0"/>
        <w:sz w:val="24"/>
        <w:szCs w:val="24"/>
      </w:rPr>
      <w:t xml:space="preserve"> 页 共 </w:t>
    </w:r>
    <w:r>
      <w:rPr>
        <w:rFonts w:ascii="黑体" w:eastAsia="黑体"/>
        <w:kern w:val="0"/>
        <w:sz w:val="24"/>
        <w:szCs w:val="24"/>
      </w:rPr>
      <w:fldChar w:fldCharType="begin"/>
    </w:r>
    <w:r>
      <w:rPr>
        <w:rFonts w:ascii="黑体" w:eastAsia="黑体"/>
        <w:kern w:val="0"/>
        <w:sz w:val="24"/>
        <w:szCs w:val="24"/>
      </w:rPr>
      <w:instrText xml:space="preserve"> NUMPAGES </w:instrText>
    </w:r>
    <w:r>
      <w:rPr>
        <w:rFonts w:ascii="黑体" w:eastAsia="黑体"/>
        <w:kern w:val="0"/>
        <w:sz w:val="24"/>
        <w:szCs w:val="24"/>
      </w:rPr>
      <w:fldChar w:fldCharType="separate"/>
    </w:r>
    <w:r>
      <w:rPr>
        <w:rFonts w:ascii="黑体" w:eastAsia="黑体"/>
        <w:kern w:val="0"/>
        <w:sz w:val="24"/>
        <w:szCs w:val="24"/>
      </w:rPr>
      <w:t>1</w:t>
    </w:r>
    <w:r>
      <w:rPr>
        <w:rFonts w:ascii="黑体" w:eastAsia="黑体"/>
        <w:kern w:val="0"/>
        <w:sz w:val="24"/>
        <w:szCs w:val="24"/>
      </w:rPr>
      <w:fldChar w:fldCharType="end"/>
    </w:r>
    <w:r>
      <w:rPr>
        <w:rFonts w:hint="eastAsia" w:ascii="黑体" w:eastAsia="黑体"/>
        <w:kern w:val="0"/>
        <w:sz w:val="24"/>
        <w:szCs w:val="24"/>
      </w:rPr>
      <w:t xml:space="preserve"> 页</w:t>
    </w:r>
  </w:p>
  <w:p w14:paraId="4B55C7D9">
    <w:pPr>
      <w:pStyle w:val="1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1419A">
    <w:pPr>
      <w:pBdr>
        <w:top w:val="single" w:color="auto" w:sz="6" w:space="1"/>
      </w:pBdr>
      <w:ind w:firstLine="90" w:firstLineChars="50"/>
      <w:jc w:val="left"/>
      <w:rPr>
        <w:sz w:val="18"/>
        <w:szCs w:val="18"/>
      </w:rPr>
    </w:pPr>
    <w:r>
      <w:rPr>
        <w:rFonts w:hint="eastAsia"/>
        <w:sz w:val="18"/>
        <w:szCs w:val="18"/>
      </w:rPr>
      <w:t>版本：</w:t>
    </w:r>
    <w:r>
      <w:rPr>
        <w:sz w:val="18"/>
        <w:szCs w:val="18"/>
      </w:rPr>
      <w:t>201</w:t>
    </w:r>
    <w:r>
      <w:rPr>
        <w:rFonts w:hint="eastAsia"/>
        <w:sz w:val="18"/>
        <w:szCs w:val="18"/>
      </w:rPr>
      <w:t>8</w:t>
    </w:r>
    <w:r>
      <w:rPr>
        <w:sz w:val="18"/>
        <w:szCs w:val="18"/>
      </w:rPr>
      <w:t>-</w:t>
    </w:r>
    <w:r>
      <w:rPr>
        <w:rFonts w:hint="eastAsia"/>
        <w:sz w:val="18"/>
        <w:szCs w:val="18"/>
      </w:rPr>
      <w:t>08</w:t>
    </w:r>
    <w:r>
      <w:rPr>
        <w:sz w:val="18"/>
        <w:szCs w:val="18"/>
      </w:rPr>
      <w:t>-</w:t>
    </w:r>
    <w:r>
      <w:rPr>
        <w:rFonts w:hint="eastAsia"/>
        <w:sz w:val="18"/>
        <w:szCs w:val="18"/>
      </w:rPr>
      <w:t>15-V1.2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  <w:lang w:val="zh-CN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</w:p>
  <w:p w14:paraId="40C407BA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E09EC">
    <w:pPr>
      <w:wordWrap w:val="0"/>
      <w:ind w:left="1440" w:hanging="1440" w:hangingChars="600"/>
    </w:pPr>
    <w:r>
      <w:rPr>
        <w:rFonts w:ascii="黑体" w:eastAsia="黑体"/>
        <w:sz w:val="24"/>
        <w:szCs w:val="24"/>
      </w:rPr>
      <w:t>20</w:t>
    </w:r>
    <w:r>
      <w:rPr>
        <w:rFonts w:hint="eastAsia" w:ascii="黑体" w:eastAsia="黑体"/>
        <w:sz w:val="24"/>
        <w:szCs w:val="24"/>
        <w:lang w:val="en-US" w:eastAsia="zh-CN"/>
      </w:rPr>
      <w:t>22</w:t>
    </w:r>
    <w:r>
      <w:rPr>
        <w:rFonts w:ascii="黑体" w:eastAsia="黑体"/>
        <w:sz w:val="24"/>
        <w:szCs w:val="24"/>
      </w:rPr>
      <w:t>-</w:t>
    </w:r>
    <w:r>
      <w:rPr>
        <w:rFonts w:hint="eastAsia" w:ascii="黑体" w:eastAsia="黑体"/>
        <w:sz w:val="24"/>
        <w:szCs w:val="24"/>
      </w:rPr>
      <w:t>0</w:t>
    </w:r>
    <w:r>
      <w:rPr>
        <w:rFonts w:ascii="黑体" w:eastAsia="黑体"/>
        <w:sz w:val="24"/>
        <w:szCs w:val="24"/>
      </w:rPr>
      <w:t>9-</w:t>
    </w:r>
    <w:r>
      <w:rPr>
        <w:rFonts w:hint="eastAsia" w:ascii="黑体" w:eastAsia="黑体"/>
        <w:sz w:val="24"/>
        <w:szCs w:val="24"/>
        <w:lang w:val="en-US" w:eastAsia="zh-CN"/>
      </w:rPr>
      <w:t>30</w:t>
    </w:r>
    <w:r>
      <w:rPr>
        <w:rFonts w:hint="eastAsia" w:ascii="黑体" w:eastAsia="黑体"/>
        <w:sz w:val="24"/>
        <w:szCs w:val="24"/>
      </w:rPr>
      <w:t>（</w:t>
    </w:r>
    <w:r>
      <w:rPr>
        <w:rFonts w:hint="eastAsia" w:ascii="黑体" w:eastAsia="黑体"/>
        <w:sz w:val="24"/>
        <w:szCs w:val="24"/>
        <w:lang w:val="en-US" w:eastAsia="zh-CN"/>
      </w:rPr>
      <w:t>A</w:t>
    </w:r>
    <w:r>
      <w:rPr>
        <w:rFonts w:hint="eastAsia" w:ascii="黑体" w:eastAsia="黑体"/>
        <w:sz w:val="24"/>
        <w:szCs w:val="24"/>
      </w:rPr>
      <w:t>/0）</w:t>
    </w:r>
    <w:r>
      <w:rPr>
        <w:rFonts w:ascii="黑体" w:eastAsia="黑体"/>
        <w:sz w:val="24"/>
        <w:szCs w:val="24"/>
      </w:rPr>
      <w:t xml:space="preserve"> </w:t>
    </w:r>
    <w:r>
      <w:rPr>
        <w:rFonts w:hint="eastAsia" w:ascii="黑体" w:eastAsia="黑体"/>
        <w:sz w:val="24"/>
        <w:szCs w:val="24"/>
        <w:lang w:val="en-US" w:eastAsia="zh-CN"/>
      </w:rPr>
      <w:t xml:space="preserve">                                                                                   </w:t>
    </w:r>
    <w:r>
      <w:rPr>
        <w:rFonts w:hint="eastAsia" w:ascii="黑体" w:eastAsia="黑体"/>
        <w:kern w:val="0"/>
        <w:sz w:val="24"/>
        <w:szCs w:val="24"/>
      </w:rPr>
      <w:t xml:space="preserve">第 </w:t>
    </w:r>
    <w:r>
      <w:rPr>
        <w:rFonts w:ascii="黑体" w:eastAsia="黑体"/>
        <w:kern w:val="0"/>
        <w:sz w:val="24"/>
        <w:szCs w:val="24"/>
      </w:rPr>
      <w:fldChar w:fldCharType="begin"/>
    </w:r>
    <w:r>
      <w:rPr>
        <w:rFonts w:ascii="黑体" w:eastAsia="黑体"/>
        <w:kern w:val="0"/>
        <w:sz w:val="24"/>
        <w:szCs w:val="24"/>
      </w:rPr>
      <w:instrText xml:space="preserve"> PAGE </w:instrText>
    </w:r>
    <w:r>
      <w:rPr>
        <w:rFonts w:ascii="黑体" w:eastAsia="黑体"/>
        <w:kern w:val="0"/>
        <w:sz w:val="24"/>
        <w:szCs w:val="24"/>
      </w:rPr>
      <w:fldChar w:fldCharType="separate"/>
    </w:r>
    <w:r>
      <w:rPr>
        <w:rFonts w:ascii="黑体" w:eastAsia="黑体"/>
        <w:kern w:val="0"/>
        <w:sz w:val="24"/>
        <w:szCs w:val="24"/>
      </w:rPr>
      <w:t>1</w:t>
    </w:r>
    <w:r>
      <w:rPr>
        <w:rFonts w:ascii="黑体" w:eastAsia="黑体"/>
        <w:kern w:val="0"/>
        <w:sz w:val="24"/>
        <w:szCs w:val="24"/>
      </w:rPr>
      <w:fldChar w:fldCharType="end"/>
    </w:r>
    <w:r>
      <w:rPr>
        <w:rFonts w:hint="eastAsia" w:ascii="黑体" w:eastAsia="黑体"/>
        <w:kern w:val="0"/>
        <w:sz w:val="24"/>
        <w:szCs w:val="24"/>
      </w:rPr>
      <w:t xml:space="preserve"> 页 共 </w:t>
    </w:r>
    <w:r>
      <w:rPr>
        <w:rFonts w:ascii="黑体" w:eastAsia="黑体"/>
        <w:kern w:val="0"/>
        <w:sz w:val="24"/>
        <w:szCs w:val="24"/>
      </w:rPr>
      <w:fldChar w:fldCharType="begin"/>
    </w:r>
    <w:r>
      <w:rPr>
        <w:rFonts w:ascii="黑体" w:eastAsia="黑体"/>
        <w:kern w:val="0"/>
        <w:sz w:val="24"/>
        <w:szCs w:val="24"/>
      </w:rPr>
      <w:instrText xml:space="preserve"> NUMPAGES </w:instrText>
    </w:r>
    <w:r>
      <w:rPr>
        <w:rFonts w:ascii="黑体" w:eastAsia="黑体"/>
        <w:kern w:val="0"/>
        <w:sz w:val="24"/>
        <w:szCs w:val="24"/>
      </w:rPr>
      <w:fldChar w:fldCharType="separate"/>
    </w:r>
    <w:r>
      <w:rPr>
        <w:rFonts w:ascii="黑体" w:eastAsia="黑体"/>
        <w:kern w:val="0"/>
        <w:sz w:val="24"/>
        <w:szCs w:val="24"/>
      </w:rPr>
      <w:t>1</w:t>
    </w:r>
    <w:r>
      <w:rPr>
        <w:rFonts w:ascii="黑体" w:eastAsia="黑体"/>
        <w:kern w:val="0"/>
        <w:sz w:val="24"/>
        <w:szCs w:val="24"/>
      </w:rPr>
      <w:fldChar w:fldCharType="end"/>
    </w:r>
    <w:r>
      <w:rPr>
        <w:rFonts w:hint="eastAsia" w:ascii="黑体" w:eastAsia="黑体"/>
        <w:kern w:val="0"/>
        <w:sz w:val="24"/>
        <w:szCs w:val="24"/>
      </w:rPr>
      <w:t xml:space="preserve"> 页</w:t>
    </w:r>
  </w:p>
  <w:p w14:paraId="74684FC2">
    <w:pPr>
      <w:pStyle w:val="1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DAC8A">
    <w:pPr>
      <w:pBdr>
        <w:bottom w:val="single" w:color="auto" w:sz="4" w:space="0"/>
      </w:pBdr>
      <w:spacing w:line="240" w:lineRule="auto"/>
      <w:ind w:firstLine="720" w:firstLineChars="300"/>
      <w:jc w:val="left"/>
    </w:pPr>
    <w:r>
      <w:rPr>
        <w:rFonts w:hint="eastAsia" w:ascii="方正仿宋简体" w:eastAsia="方正仿宋简体"/>
        <w:bCs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38735</wp:posOffset>
          </wp:positionH>
          <wp:positionV relativeFrom="paragraph">
            <wp:posOffset>-8255</wp:posOffset>
          </wp:positionV>
          <wp:extent cx="349885" cy="193040"/>
          <wp:effectExtent l="0" t="0" r="635" b="5080"/>
          <wp:wrapNone/>
          <wp:docPr id="5" name="图片 5" descr="C:\Users\ADMINI~1\AppData\Local\Temp\1559267958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~1\AppData\Local\Temp\1559267958(1)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9885" cy="19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sz w:val="24"/>
        <w:szCs w:val="24"/>
        <w:lang w:eastAsia="zh-CN"/>
      </w:rPr>
      <w:t>青岛市产品质量检验研究院</w:t>
    </w:r>
    <w:r>
      <w:rPr>
        <w:rFonts w:hint="eastAsia" w:ascii="宋体" w:hAnsi="宋体" w:cs="宋体"/>
        <w:sz w:val="24"/>
        <w:szCs w:val="24"/>
        <w:lang w:val="en-US" w:eastAsia="zh-CN"/>
      </w:rPr>
      <w:t xml:space="preserve">                               </w:t>
    </w:r>
    <w:r>
      <w:rPr>
        <w:rFonts w:hint="eastAsia" w:ascii="宋体" w:hAnsi="宋体" w:eastAsia="宋体" w:cs="宋体"/>
        <w:bCs/>
        <w:sz w:val="24"/>
        <w:szCs w:val="24"/>
      </w:rPr>
      <w:t>QTC-BG/C</w:t>
    </w:r>
    <w:r>
      <w:rPr>
        <w:rFonts w:hint="eastAsia" w:ascii="宋体" w:hAnsi="宋体" w:cs="宋体"/>
        <w:bCs/>
        <w:sz w:val="24"/>
        <w:szCs w:val="24"/>
        <w:lang w:val="en-US" w:eastAsia="zh-CN"/>
      </w:rPr>
      <w:t>0702</w:t>
    </w:r>
    <w:r>
      <w:rPr>
        <w:rFonts w:hint="eastAsia" w:ascii="宋体" w:hAnsi="宋体" w:eastAsia="宋体" w:cs="宋体"/>
        <w:bCs/>
        <w:sz w:val="24"/>
        <w:szCs w:val="24"/>
        <w:lang w:val="en-US" w:eastAsia="zh-CN"/>
      </w:rPr>
      <w:t>.0</w:t>
    </w:r>
    <w:r>
      <w:rPr>
        <w:rFonts w:hint="eastAsia" w:ascii="宋体" w:hAnsi="宋体" w:cs="宋体"/>
        <w:bCs/>
        <w:sz w:val="24"/>
        <w:szCs w:val="24"/>
        <w:lang w:val="en-US" w:eastAsia="zh-CN"/>
      </w:rPr>
      <w:t>3</w:t>
    </w:r>
    <w:r>
      <w:rPr>
        <w:rFonts w:hint="eastAsia" w:ascii="宋体" w:hAnsi="宋体" w:eastAsia="宋体" w:cs="宋体"/>
        <w:bCs/>
        <w:sz w:val="24"/>
        <w:szCs w:val="24"/>
      </w:rPr>
      <w:t>-2022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3B1DE">
    <w:pPr>
      <w:pStyle w:val="13"/>
      <w:pBdr>
        <w:bottom w:val="thickThinSmallGap" w:color="auto" w:sz="12" w:space="1"/>
      </w:pBdr>
      <w:jc w:val="left"/>
    </w:pPr>
    <w:r>
      <w:rPr>
        <w:rFonts w:ascii="黑体" w:eastAsia="黑体"/>
        <w:sz w:val="32"/>
      </w:rPr>
      <w:drawing>
        <wp:inline distT="0" distB="0" distL="0" distR="0">
          <wp:extent cx="2171700" cy="419100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7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b/>
        <w:sz w:val="21"/>
        <w:szCs w:val="21"/>
      </w:rPr>
      <w:t>文件编号：SMQ/A/0101.03</w:t>
    </w:r>
  </w:p>
  <w:p w14:paraId="52A0BADF">
    <w:pPr>
      <w:pStyle w:val="1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E1D17">
    <w:pPr>
      <w:pBdr>
        <w:bottom w:val="single" w:color="auto" w:sz="4" w:space="0"/>
      </w:pBdr>
      <w:spacing w:line="240" w:lineRule="auto"/>
      <w:ind w:firstLine="720" w:firstLineChars="300"/>
      <w:jc w:val="left"/>
    </w:pPr>
    <w:r>
      <w:rPr>
        <w:rFonts w:hint="eastAsia" w:ascii="方正仿宋简体" w:eastAsia="方正仿宋简体"/>
        <w:bCs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38735</wp:posOffset>
          </wp:positionH>
          <wp:positionV relativeFrom="paragraph">
            <wp:posOffset>-8255</wp:posOffset>
          </wp:positionV>
          <wp:extent cx="349885" cy="193040"/>
          <wp:effectExtent l="0" t="0" r="635" b="5080"/>
          <wp:wrapNone/>
          <wp:docPr id="4" name="图片 4" descr="C:\Users\ADMINI~1\AppData\Local\Temp\1559267958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~1\AppData\Local\Temp\1559267958(1)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9885" cy="19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sz w:val="24"/>
        <w:szCs w:val="24"/>
        <w:lang w:eastAsia="zh-CN"/>
      </w:rPr>
      <w:t>青岛市产品质量检验研究院</w:t>
    </w:r>
    <w:r>
      <w:rPr>
        <w:rFonts w:hint="eastAsia" w:ascii="宋体" w:hAnsi="宋体" w:cs="宋体"/>
        <w:sz w:val="24"/>
        <w:szCs w:val="24"/>
        <w:lang w:val="en-US" w:eastAsia="zh-CN"/>
      </w:rPr>
      <w:t xml:space="preserve">                                                                  </w:t>
    </w:r>
    <w:r>
      <w:rPr>
        <w:rFonts w:hint="eastAsia" w:ascii="宋体" w:hAnsi="宋体" w:eastAsia="宋体" w:cs="宋体"/>
        <w:bCs/>
        <w:sz w:val="24"/>
        <w:szCs w:val="24"/>
      </w:rPr>
      <w:t>QTC-BG/C</w:t>
    </w:r>
    <w:r>
      <w:rPr>
        <w:rFonts w:hint="eastAsia" w:ascii="宋体" w:hAnsi="宋体" w:cs="宋体"/>
        <w:bCs/>
        <w:sz w:val="24"/>
        <w:szCs w:val="24"/>
        <w:lang w:val="en-US" w:eastAsia="zh-CN"/>
      </w:rPr>
      <w:t>0702</w:t>
    </w:r>
    <w:r>
      <w:rPr>
        <w:rFonts w:hint="eastAsia" w:ascii="宋体" w:hAnsi="宋体" w:eastAsia="宋体" w:cs="宋体"/>
        <w:bCs/>
        <w:sz w:val="24"/>
        <w:szCs w:val="24"/>
        <w:lang w:val="en-US" w:eastAsia="zh-CN"/>
      </w:rPr>
      <w:t>.0</w:t>
    </w:r>
    <w:r>
      <w:rPr>
        <w:rFonts w:hint="eastAsia" w:ascii="宋体" w:hAnsi="宋体" w:cs="宋体"/>
        <w:bCs/>
        <w:sz w:val="24"/>
        <w:szCs w:val="24"/>
        <w:lang w:val="en-US" w:eastAsia="zh-CN"/>
      </w:rPr>
      <w:t>3</w:t>
    </w:r>
    <w:r>
      <w:rPr>
        <w:rFonts w:hint="eastAsia" w:ascii="宋体" w:hAnsi="宋体" w:eastAsia="宋体" w:cs="宋体"/>
        <w:bCs/>
        <w:sz w:val="24"/>
        <w:szCs w:val="24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30387"/>
    <w:rsid w:val="0003283E"/>
    <w:rsid w:val="00037D62"/>
    <w:rsid w:val="000509FB"/>
    <w:rsid w:val="00067575"/>
    <w:rsid w:val="00080A51"/>
    <w:rsid w:val="000A3174"/>
    <w:rsid w:val="00117C9C"/>
    <w:rsid w:val="00137940"/>
    <w:rsid w:val="0018050E"/>
    <w:rsid w:val="001B5AB8"/>
    <w:rsid w:val="00241A44"/>
    <w:rsid w:val="00250D89"/>
    <w:rsid w:val="002876E8"/>
    <w:rsid w:val="002B629C"/>
    <w:rsid w:val="002E0256"/>
    <w:rsid w:val="002E2830"/>
    <w:rsid w:val="0030402E"/>
    <w:rsid w:val="00316157"/>
    <w:rsid w:val="00357B6B"/>
    <w:rsid w:val="003E57C1"/>
    <w:rsid w:val="00426AFC"/>
    <w:rsid w:val="00446357"/>
    <w:rsid w:val="00446592"/>
    <w:rsid w:val="00453B87"/>
    <w:rsid w:val="00453E78"/>
    <w:rsid w:val="0048100D"/>
    <w:rsid w:val="00493250"/>
    <w:rsid w:val="004A1B83"/>
    <w:rsid w:val="004B679A"/>
    <w:rsid w:val="004C639D"/>
    <w:rsid w:val="00510C45"/>
    <w:rsid w:val="00554FFB"/>
    <w:rsid w:val="005B70D0"/>
    <w:rsid w:val="005C3332"/>
    <w:rsid w:val="005C46AB"/>
    <w:rsid w:val="005C5DEF"/>
    <w:rsid w:val="005E5AF1"/>
    <w:rsid w:val="00664A5F"/>
    <w:rsid w:val="006652D8"/>
    <w:rsid w:val="00677BA2"/>
    <w:rsid w:val="007633B1"/>
    <w:rsid w:val="007706D0"/>
    <w:rsid w:val="00772A6C"/>
    <w:rsid w:val="0078462E"/>
    <w:rsid w:val="007A13B1"/>
    <w:rsid w:val="007A198F"/>
    <w:rsid w:val="007D3E82"/>
    <w:rsid w:val="007E12BC"/>
    <w:rsid w:val="007E6A61"/>
    <w:rsid w:val="0081415A"/>
    <w:rsid w:val="0083241D"/>
    <w:rsid w:val="00850580"/>
    <w:rsid w:val="008643A9"/>
    <w:rsid w:val="00880ECA"/>
    <w:rsid w:val="008C17BC"/>
    <w:rsid w:val="008C3CED"/>
    <w:rsid w:val="008E43B6"/>
    <w:rsid w:val="008F7B77"/>
    <w:rsid w:val="0092035E"/>
    <w:rsid w:val="009333E9"/>
    <w:rsid w:val="00935F6E"/>
    <w:rsid w:val="0097469C"/>
    <w:rsid w:val="00994D0D"/>
    <w:rsid w:val="009A7E87"/>
    <w:rsid w:val="009D2169"/>
    <w:rsid w:val="00A12885"/>
    <w:rsid w:val="00A159AE"/>
    <w:rsid w:val="00A32F59"/>
    <w:rsid w:val="00AE5ABE"/>
    <w:rsid w:val="00B652C6"/>
    <w:rsid w:val="00B937F7"/>
    <w:rsid w:val="00BE4EF1"/>
    <w:rsid w:val="00C17297"/>
    <w:rsid w:val="00C277AB"/>
    <w:rsid w:val="00C32240"/>
    <w:rsid w:val="00C414F0"/>
    <w:rsid w:val="00C47A12"/>
    <w:rsid w:val="00CE0893"/>
    <w:rsid w:val="00CE692C"/>
    <w:rsid w:val="00CE7569"/>
    <w:rsid w:val="00D560A4"/>
    <w:rsid w:val="00D77C2E"/>
    <w:rsid w:val="00D91190"/>
    <w:rsid w:val="00D94795"/>
    <w:rsid w:val="00DF460D"/>
    <w:rsid w:val="00E03B1F"/>
    <w:rsid w:val="00E30387"/>
    <w:rsid w:val="00E32331"/>
    <w:rsid w:val="00E44424"/>
    <w:rsid w:val="00E512AB"/>
    <w:rsid w:val="00EC5599"/>
    <w:rsid w:val="00ED093A"/>
    <w:rsid w:val="00ED2878"/>
    <w:rsid w:val="00F47E20"/>
    <w:rsid w:val="00F64032"/>
    <w:rsid w:val="00F87E69"/>
    <w:rsid w:val="00F97AD2"/>
    <w:rsid w:val="0ABC715B"/>
    <w:rsid w:val="3CBD5175"/>
    <w:rsid w:val="4C4D6AE1"/>
    <w:rsid w:val="52E41B87"/>
    <w:rsid w:val="736D7C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ind w:left="-360" w:right="-694"/>
      <w:jc w:val="center"/>
      <w:outlineLvl w:val="0"/>
    </w:pPr>
    <w:rPr>
      <w:rFonts w:eastAsia="黑体"/>
      <w:sz w:val="36"/>
    </w:rPr>
  </w:style>
  <w:style w:type="paragraph" w:styleId="3">
    <w:name w:val="heading 2"/>
    <w:basedOn w:val="1"/>
    <w:next w:val="4"/>
    <w:qFormat/>
    <w:uiPriority w:val="0"/>
    <w:pPr>
      <w:keepNext/>
      <w:widowControl/>
      <w:jc w:val="center"/>
      <w:outlineLvl w:val="1"/>
    </w:pPr>
    <w:rPr>
      <w:kern w:val="0"/>
      <w:sz w:val="28"/>
    </w:rPr>
  </w:style>
  <w:style w:type="paragraph" w:styleId="5">
    <w:name w:val="heading 3"/>
    <w:basedOn w:val="1"/>
    <w:next w:val="4"/>
    <w:qFormat/>
    <w:uiPriority w:val="0"/>
    <w:pPr>
      <w:keepNext/>
      <w:jc w:val="center"/>
      <w:outlineLvl w:val="2"/>
    </w:pPr>
    <w:rPr>
      <w:snapToGrid w:val="0"/>
      <w:kern w:val="0"/>
      <w:sz w:val="30"/>
    </w:rPr>
  </w:style>
  <w:style w:type="paragraph" w:styleId="6">
    <w:name w:val="heading 4"/>
    <w:basedOn w:val="1"/>
    <w:next w:val="4"/>
    <w:qFormat/>
    <w:uiPriority w:val="0"/>
    <w:pPr>
      <w:keepNext/>
      <w:jc w:val="center"/>
      <w:outlineLvl w:val="3"/>
    </w:pPr>
    <w:rPr>
      <w:sz w:val="3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ind w:firstLine="420"/>
    </w:pPr>
  </w:style>
  <w:style w:type="paragraph" w:styleId="7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8">
    <w:name w:val="Body Text Indent"/>
    <w:basedOn w:val="1"/>
    <w:semiHidden/>
    <w:qFormat/>
    <w:uiPriority w:val="0"/>
    <w:pPr>
      <w:ind w:left="588"/>
    </w:pPr>
    <w:rPr>
      <w:sz w:val="28"/>
    </w:rPr>
  </w:style>
  <w:style w:type="paragraph" w:styleId="9">
    <w:name w:val="Block Text"/>
    <w:basedOn w:val="1"/>
    <w:semiHidden/>
    <w:qFormat/>
    <w:uiPriority w:val="0"/>
    <w:pPr>
      <w:ind w:left="-360" w:right="-694"/>
      <w:jc w:val="center"/>
    </w:pPr>
    <w:rPr>
      <w:rFonts w:eastAsia="黑体"/>
      <w:sz w:val="36"/>
    </w:rPr>
  </w:style>
  <w:style w:type="paragraph" w:styleId="10">
    <w:name w:val="Body Text Indent 2"/>
    <w:basedOn w:val="1"/>
    <w:semiHidden/>
    <w:qFormat/>
    <w:uiPriority w:val="0"/>
    <w:pPr>
      <w:ind w:firstLine="528"/>
    </w:pPr>
    <w:rPr>
      <w:sz w:val="28"/>
    </w:rPr>
  </w:style>
  <w:style w:type="paragraph" w:styleId="11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semiHidden/>
    <w:qFormat/>
    <w:uiPriority w:val="0"/>
    <w:pPr>
      <w:ind w:firstLine="588"/>
    </w:pPr>
    <w:rPr>
      <w:sz w:val="28"/>
    </w:rPr>
  </w:style>
  <w:style w:type="paragraph" w:styleId="15">
    <w:name w:val="annotation subject"/>
    <w:basedOn w:val="7"/>
    <w:next w:val="7"/>
    <w:link w:val="23"/>
    <w:semiHidden/>
    <w:unhideWhenUsed/>
    <w:qFormat/>
    <w:uiPriority w:val="99"/>
    <w:rPr>
      <w:b/>
      <w:bCs/>
    </w:rPr>
  </w:style>
  <w:style w:type="character" w:styleId="18">
    <w:name w:val="page number"/>
    <w:basedOn w:val="17"/>
    <w:semiHidden/>
    <w:qFormat/>
    <w:uiPriority w:val="0"/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页眉 Char"/>
    <w:basedOn w:val="17"/>
    <w:link w:val="13"/>
    <w:qFormat/>
    <w:uiPriority w:val="99"/>
    <w:rPr>
      <w:kern w:val="2"/>
      <w:sz w:val="18"/>
      <w:szCs w:val="18"/>
    </w:rPr>
  </w:style>
  <w:style w:type="character" w:customStyle="1" w:styleId="21">
    <w:name w:val="批注框文本 Char"/>
    <w:basedOn w:val="17"/>
    <w:link w:val="11"/>
    <w:semiHidden/>
    <w:qFormat/>
    <w:uiPriority w:val="99"/>
    <w:rPr>
      <w:kern w:val="2"/>
      <w:sz w:val="18"/>
      <w:szCs w:val="18"/>
    </w:rPr>
  </w:style>
  <w:style w:type="character" w:customStyle="1" w:styleId="22">
    <w:name w:val="批注文字 Char"/>
    <w:basedOn w:val="17"/>
    <w:link w:val="7"/>
    <w:semiHidden/>
    <w:qFormat/>
    <w:uiPriority w:val="99"/>
    <w:rPr>
      <w:kern w:val="2"/>
      <w:sz w:val="21"/>
    </w:rPr>
  </w:style>
  <w:style w:type="character" w:customStyle="1" w:styleId="23">
    <w:name w:val="批注主题 Char"/>
    <w:basedOn w:val="22"/>
    <w:link w:val="15"/>
    <w:semiHidden/>
    <w:qFormat/>
    <w:uiPriority w:val="99"/>
    <w:rPr>
      <w:b/>
      <w:bCs/>
      <w:kern w:val="2"/>
      <w:sz w:val="21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SMQ</Company>
  <Pages>6</Pages>
  <Words>834</Words>
  <Characters>836</Characters>
  <Lines>66</Lines>
  <Paragraphs>99</Paragraphs>
  <TotalTime>5</TotalTime>
  <ScaleCrop>false</ScaleCrop>
  <LinksUpToDate>false</LinksUpToDate>
  <CharactersWithSpaces>881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2018-09-04T06:13:00Z</dcterms:created>
  <dc:creator>黄世民</dc:creator>
  <cp:lastModifiedBy>刘静</cp:lastModifiedBy>
  <cp:lastPrinted>2002-10-30T05:31:00Z</cp:lastPrinted>
  <dcterms:modified xsi:type="dcterms:W3CDTF">2025-07-23T02:16:44Z</dcterms:modified>
  <dc:title>CCEE产品安全认证工厂质量保证能力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eyJoZGlkIjoiZjIxNjI1OTk0MzVmMWM3NTk2N2JkNDQ1OWFmOGZmODQiLCJ1c2VySWQiOiI1ODQyODgxNjIifQ==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AD0D6AEB78674D3BBF24D10BEB92D138_12</vt:lpwstr>
  </property>
</Properties>
</file>